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EC354B" w14:textId="77777777" w:rsidR="000552F2" w:rsidRPr="00B35E37" w:rsidRDefault="000552F2" w:rsidP="00731115">
      <w:pPr>
        <w:pStyle w:val="Heading1"/>
      </w:pPr>
      <w:r w:rsidRPr="00B35E37">
        <w:t>Supply activity</w:t>
      </w:r>
    </w:p>
    <w:tbl>
      <w:tblPr>
        <w:tblStyle w:val="TableGrid"/>
        <w:tblW w:w="0" w:type="auto"/>
        <w:tblLook w:val="04A0" w:firstRow="1" w:lastRow="0" w:firstColumn="1" w:lastColumn="0" w:noHBand="0" w:noVBand="1"/>
      </w:tblPr>
      <w:tblGrid>
        <w:gridCol w:w="9854"/>
      </w:tblGrid>
      <w:tr w:rsidR="002923F0" w14:paraId="4C1E3F7A" w14:textId="77777777">
        <w:tc>
          <w:tcPr>
            <w:tcW w:w="9854" w:type="dxa"/>
          </w:tcPr>
          <w:p w14:paraId="6BB1C64C" w14:textId="77777777" w:rsidR="002923F0" w:rsidRPr="00F848A2" w:rsidRDefault="002923F0">
            <w:pPr>
              <w:rPr>
                <w:b/>
                <w:sz w:val="24"/>
              </w:rPr>
            </w:pPr>
            <w:r w:rsidRPr="000A69E2">
              <w:rPr>
                <w:b/>
                <w:sz w:val="24"/>
              </w:rPr>
              <w:t>INFORMATION FOR APPLICANTS</w:t>
            </w:r>
          </w:p>
          <w:p w14:paraId="1E11308C" w14:textId="07B50987" w:rsidR="002923F0" w:rsidRPr="00F848A2" w:rsidRDefault="002923F0" w:rsidP="00284F84">
            <w:pPr>
              <w:pStyle w:val="ListParagraph"/>
              <w:numPr>
                <w:ilvl w:val="0"/>
                <w:numId w:val="8"/>
              </w:numPr>
              <w:spacing w:before="0"/>
              <w:rPr>
                <w:sz w:val="20"/>
              </w:rPr>
            </w:pPr>
            <w:r w:rsidRPr="00F848A2">
              <w:rPr>
                <w:sz w:val="20"/>
              </w:rPr>
              <w:t>Renewal fee</w:t>
            </w:r>
            <w:r w:rsidR="00BD43E4">
              <w:rPr>
                <w:sz w:val="20"/>
              </w:rPr>
              <w:t xml:space="preserve"> applicable</w:t>
            </w:r>
            <w:r w:rsidRPr="00F848A2">
              <w:rPr>
                <w:sz w:val="20"/>
              </w:rPr>
              <w:t xml:space="preserve"> for</w:t>
            </w:r>
            <w:r>
              <w:rPr>
                <w:sz w:val="20"/>
              </w:rPr>
              <w:t xml:space="preserve"> a supply activity </w:t>
            </w:r>
            <w:r w:rsidR="00BD43E4">
              <w:rPr>
                <w:sz w:val="20"/>
              </w:rPr>
              <w:t>per</w:t>
            </w:r>
            <w:r w:rsidRPr="00F848A2">
              <w:rPr>
                <w:sz w:val="20"/>
              </w:rPr>
              <w:t xml:space="preserve"> location = </w:t>
            </w:r>
            <w:r w:rsidRPr="00B35E37">
              <w:t>$</w:t>
            </w:r>
            <w:r>
              <w:t>5,922</w:t>
            </w:r>
            <w:r w:rsidRPr="00B35E37">
              <w:t xml:space="preserve">.50 </w:t>
            </w:r>
            <w:r w:rsidRPr="00F848A2">
              <w:rPr>
                <w:sz w:val="20"/>
              </w:rPr>
              <w:t>(including GST)</w:t>
            </w:r>
          </w:p>
          <w:p w14:paraId="148023BC" w14:textId="1D55DB50" w:rsidR="002923F0" w:rsidRPr="00F848A2" w:rsidRDefault="002923F0" w:rsidP="00284F84">
            <w:pPr>
              <w:pStyle w:val="ListParagraph"/>
              <w:numPr>
                <w:ilvl w:val="0"/>
                <w:numId w:val="8"/>
              </w:numPr>
              <w:spacing w:before="0"/>
              <w:rPr>
                <w:sz w:val="20"/>
              </w:rPr>
            </w:pPr>
            <w:r w:rsidRPr="00F848A2">
              <w:rPr>
                <w:sz w:val="20"/>
              </w:rPr>
              <w:t>Complete a separate Section R</w:t>
            </w:r>
            <w:r w:rsidR="00DD4D2F">
              <w:rPr>
                <w:sz w:val="20"/>
              </w:rPr>
              <w:t>F</w:t>
            </w:r>
            <w:r w:rsidRPr="00F848A2">
              <w:rPr>
                <w:sz w:val="20"/>
              </w:rPr>
              <w:t xml:space="preserve"> for each </w:t>
            </w:r>
            <w:r>
              <w:rPr>
                <w:sz w:val="20"/>
              </w:rPr>
              <w:t>supply</w:t>
            </w:r>
            <w:r w:rsidRPr="00F848A2">
              <w:rPr>
                <w:sz w:val="20"/>
              </w:rPr>
              <w:t xml:space="preserve"> </w:t>
            </w:r>
            <w:r w:rsidR="001103E7">
              <w:rPr>
                <w:sz w:val="20"/>
              </w:rPr>
              <w:t xml:space="preserve">activity at each </w:t>
            </w:r>
            <w:r w:rsidRPr="00F848A2">
              <w:rPr>
                <w:sz w:val="20"/>
              </w:rPr>
              <w:t xml:space="preserve">location to be renewed </w:t>
            </w:r>
            <w:r w:rsidR="001103E7">
              <w:rPr>
                <w:sz w:val="20"/>
              </w:rPr>
              <w:t>under</w:t>
            </w:r>
            <w:r w:rsidR="007F055A">
              <w:rPr>
                <w:sz w:val="20"/>
              </w:rPr>
              <w:t xml:space="preserve"> </w:t>
            </w:r>
            <w:r w:rsidRPr="00F848A2">
              <w:rPr>
                <w:sz w:val="20"/>
              </w:rPr>
              <w:t xml:space="preserve">the </w:t>
            </w:r>
            <w:proofErr w:type="spellStart"/>
            <w:r w:rsidRPr="00F848A2">
              <w:rPr>
                <w:sz w:val="20"/>
              </w:rPr>
              <w:t>licence</w:t>
            </w:r>
            <w:proofErr w:type="spellEnd"/>
            <w:r w:rsidRPr="00F848A2">
              <w:rPr>
                <w:sz w:val="20"/>
              </w:rPr>
              <w:t xml:space="preserve">. </w:t>
            </w:r>
          </w:p>
          <w:p w14:paraId="2ABA7751" w14:textId="3680D94F" w:rsidR="001103E7" w:rsidRPr="00F848A2" w:rsidRDefault="001103E7" w:rsidP="001103E7">
            <w:pPr>
              <w:pStyle w:val="ListParagraph"/>
              <w:numPr>
                <w:ilvl w:val="0"/>
                <w:numId w:val="8"/>
              </w:numPr>
              <w:spacing w:before="0"/>
              <w:rPr>
                <w:sz w:val="20"/>
              </w:rPr>
            </w:pPr>
            <w:r>
              <w:rPr>
                <w:sz w:val="20"/>
              </w:rPr>
              <w:t>W</w:t>
            </w:r>
            <w:r w:rsidRPr="00F848A2">
              <w:rPr>
                <w:sz w:val="20"/>
              </w:rPr>
              <w:t xml:space="preserve">here the information requested </w:t>
            </w:r>
            <w:r>
              <w:rPr>
                <w:sz w:val="20"/>
              </w:rPr>
              <w:t xml:space="preserve">has been </w:t>
            </w:r>
            <w:r w:rsidRPr="00F848A2">
              <w:rPr>
                <w:sz w:val="20"/>
              </w:rPr>
              <w:t xml:space="preserve">provided with the initial </w:t>
            </w:r>
            <w:proofErr w:type="spellStart"/>
            <w:r w:rsidRPr="00F848A2">
              <w:rPr>
                <w:sz w:val="20"/>
              </w:rPr>
              <w:t>licence</w:t>
            </w:r>
            <w:proofErr w:type="spellEnd"/>
            <w:r w:rsidRPr="00F848A2">
              <w:rPr>
                <w:sz w:val="20"/>
              </w:rPr>
              <w:t xml:space="preserve"> application or </w:t>
            </w:r>
            <w:r>
              <w:rPr>
                <w:sz w:val="20"/>
              </w:rPr>
              <w:t>subsequent applications for amendment</w:t>
            </w:r>
            <w:r w:rsidR="00610575">
              <w:rPr>
                <w:sz w:val="20"/>
              </w:rPr>
              <w:t xml:space="preserve"> and has not changed</w:t>
            </w:r>
            <w:r>
              <w:rPr>
                <w:sz w:val="20"/>
              </w:rPr>
              <w:t xml:space="preserve">, you do </w:t>
            </w:r>
            <w:r w:rsidRPr="00F848A2">
              <w:rPr>
                <w:sz w:val="20"/>
              </w:rPr>
              <w:t xml:space="preserve">not need to resubmit the information. </w:t>
            </w:r>
          </w:p>
          <w:p w14:paraId="4AB991E1" w14:textId="77777777" w:rsidR="002923F0" w:rsidRPr="00F848A2" w:rsidRDefault="002923F0" w:rsidP="001A4937">
            <w:pPr>
              <w:pStyle w:val="ListParagraph"/>
              <w:spacing w:before="0"/>
            </w:pPr>
          </w:p>
        </w:tc>
      </w:tr>
    </w:tbl>
    <w:p w14:paraId="21EC3552" w14:textId="77777777" w:rsidR="000552F2" w:rsidRPr="00B35E37" w:rsidRDefault="000552F2" w:rsidP="00BC7DD3">
      <w:pPr>
        <w:pStyle w:val="Heading2"/>
        <w:spacing w:before="360"/>
      </w:pPr>
      <w:r w:rsidRPr="00B35E37">
        <w:t>Location of the activity</w:t>
      </w:r>
    </w:p>
    <w:p w14:paraId="21EC3553" w14:textId="5A4A23D7" w:rsidR="000552F2" w:rsidRPr="00B35E37" w:rsidRDefault="000552F2" w:rsidP="001429FD">
      <w:pPr>
        <w:pStyle w:val="Number"/>
      </w:pPr>
      <w:r w:rsidRPr="00B35E37">
        <w:t>Is the location already covered under a licence to deal in controlled drugs that enables supply of medicines that are not medicinal cannabis products?</w:t>
      </w:r>
    </w:p>
    <w:p w14:paraId="21EC3554" w14:textId="77777777" w:rsidR="001429FD" w:rsidRPr="00B67555" w:rsidRDefault="001429FD" w:rsidP="001429FD">
      <w:pPr>
        <w:spacing w:before="0"/>
        <w:ind w:left="850"/>
      </w:pPr>
      <w:r w:rsidRPr="00B67555">
        <w:rPr>
          <w:rFonts w:ascii="MS Gothic" w:eastAsia="MS Gothic" w:hAnsi="MS Gothic"/>
          <w:sz w:val="28"/>
          <w:szCs w:val="28"/>
        </w:rPr>
        <w:t>☐</w:t>
      </w:r>
      <w:r w:rsidRPr="00B67555">
        <w:tab/>
        <w:t>Yes</w:t>
      </w:r>
    </w:p>
    <w:tbl>
      <w:tblPr>
        <w:tblW w:w="8930"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19"/>
        <w:gridCol w:w="5811"/>
      </w:tblGrid>
      <w:tr w:rsidR="00E41D96" w:rsidRPr="002B37AE" w14:paraId="21EC3558" w14:textId="77777777" w:rsidTr="0035656F">
        <w:trPr>
          <w:cantSplit/>
        </w:trPr>
        <w:tc>
          <w:tcPr>
            <w:tcW w:w="3119" w:type="dxa"/>
            <w:tcBorders>
              <w:top w:val="nil"/>
              <w:left w:val="nil"/>
              <w:bottom w:val="nil"/>
              <w:right w:val="single" w:sz="4" w:space="0" w:color="auto"/>
            </w:tcBorders>
            <w:shd w:val="clear" w:color="auto" w:fill="auto"/>
            <w:vAlign w:val="center"/>
          </w:tcPr>
          <w:p w14:paraId="21EC3556" w14:textId="77777777" w:rsidR="00E41D96" w:rsidRPr="00345D3D" w:rsidRDefault="00E41D96" w:rsidP="007F19B4">
            <w:pPr>
              <w:pStyle w:val="TableText"/>
              <w:spacing w:before="80" w:after="80"/>
              <w:ind w:left="57"/>
            </w:pPr>
            <w:r>
              <w:t>Name of licence holder:</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1EC3557" w14:textId="77777777" w:rsidR="00E41D96" w:rsidRPr="002B37AE" w:rsidRDefault="00E41D96" w:rsidP="007F19B4">
            <w:pPr>
              <w:pStyle w:val="TableText"/>
              <w:spacing w:before="80" w:after="80"/>
            </w:pPr>
          </w:p>
        </w:tc>
      </w:tr>
      <w:tr w:rsidR="00E41D96" w:rsidRPr="005154F1" w14:paraId="21EC355C" w14:textId="77777777" w:rsidTr="0035656F">
        <w:trPr>
          <w:cantSplit/>
        </w:trPr>
        <w:tc>
          <w:tcPr>
            <w:tcW w:w="3119" w:type="dxa"/>
            <w:tcBorders>
              <w:top w:val="nil"/>
              <w:left w:val="nil"/>
              <w:bottom w:val="nil"/>
              <w:right w:val="nil"/>
            </w:tcBorders>
            <w:shd w:val="clear" w:color="auto" w:fill="auto"/>
            <w:vAlign w:val="center"/>
          </w:tcPr>
          <w:p w14:paraId="21EC355A" w14:textId="77777777" w:rsidR="00E41D96" w:rsidRPr="005154F1" w:rsidRDefault="00E41D96" w:rsidP="007F19B4">
            <w:pPr>
              <w:pStyle w:val="TableText"/>
              <w:spacing w:before="0" w:after="0"/>
              <w:ind w:left="57"/>
              <w:rPr>
                <w:sz w:val="8"/>
                <w:szCs w:val="8"/>
              </w:rPr>
            </w:pPr>
          </w:p>
        </w:tc>
        <w:tc>
          <w:tcPr>
            <w:tcW w:w="5811" w:type="dxa"/>
            <w:tcBorders>
              <w:top w:val="single" w:sz="4" w:space="0" w:color="auto"/>
              <w:left w:val="nil"/>
              <w:bottom w:val="single" w:sz="4" w:space="0" w:color="auto"/>
              <w:right w:val="nil"/>
            </w:tcBorders>
            <w:shd w:val="clear" w:color="auto" w:fill="auto"/>
          </w:tcPr>
          <w:p w14:paraId="21EC355B" w14:textId="77777777" w:rsidR="00E41D96" w:rsidRPr="005154F1" w:rsidRDefault="00E41D96" w:rsidP="007F19B4">
            <w:pPr>
              <w:pStyle w:val="TableText"/>
              <w:spacing w:before="0" w:after="0"/>
              <w:rPr>
                <w:sz w:val="8"/>
                <w:szCs w:val="8"/>
              </w:rPr>
            </w:pPr>
          </w:p>
        </w:tc>
      </w:tr>
      <w:tr w:rsidR="00E41D96" w:rsidRPr="002B37AE" w14:paraId="21EC3560" w14:textId="77777777" w:rsidTr="0035656F">
        <w:trPr>
          <w:cantSplit/>
        </w:trPr>
        <w:tc>
          <w:tcPr>
            <w:tcW w:w="3119" w:type="dxa"/>
            <w:tcBorders>
              <w:top w:val="nil"/>
              <w:left w:val="nil"/>
              <w:bottom w:val="nil"/>
              <w:right w:val="single" w:sz="4" w:space="0" w:color="auto"/>
            </w:tcBorders>
            <w:shd w:val="clear" w:color="auto" w:fill="auto"/>
            <w:vAlign w:val="center"/>
          </w:tcPr>
          <w:p w14:paraId="21EC355E" w14:textId="77777777" w:rsidR="00E41D96" w:rsidRPr="00345D3D" w:rsidRDefault="00E41D96" w:rsidP="007F19B4">
            <w:pPr>
              <w:pStyle w:val="TableText"/>
              <w:spacing w:before="80" w:after="80"/>
              <w:ind w:left="57"/>
            </w:pPr>
            <w:r>
              <w:t>Current licence number</w:t>
            </w:r>
            <w:r w:rsidRPr="00345D3D">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1EC355F" w14:textId="77777777" w:rsidR="00E41D96" w:rsidRPr="002B37AE" w:rsidRDefault="00E41D96" w:rsidP="007F19B4">
            <w:pPr>
              <w:pStyle w:val="TableText"/>
              <w:spacing w:before="80" w:after="80"/>
            </w:pPr>
          </w:p>
        </w:tc>
      </w:tr>
    </w:tbl>
    <w:p w14:paraId="21EC3561" w14:textId="77777777" w:rsidR="001429FD" w:rsidRPr="00B67555" w:rsidRDefault="001429FD" w:rsidP="001429FD">
      <w:pPr>
        <w:spacing w:before="0"/>
        <w:ind w:left="850"/>
      </w:pPr>
      <w:r w:rsidRPr="00B67555">
        <w:rPr>
          <w:rFonts w:ascii="MS Gothic" w:eastAsia="MS Gothic" w:hAnsi="MS Gothic"/>
          <w:sz w:val="28"/>
          <w:szCs w:val="28"/>
        </w:rPr>
        <w:t>☐</w:t>
      </w:r>
      <w:r>
        <w:tab/>
        <w:t>No</w:t>
      </w:r>
    </w:p>
    <w:p w14:paraId="21EC3562" w14:textId="33997CA6" w:rsidR="001429FD" w:rsidRDefault="001429FD" w:rsidP="001429FD">
      <w:pPr>
        <w:pStyle w:val="Number"/>
        <w:spacing w:after="120"/>
      </w:pPr>
      <w:r w:rsidRPr="002B37AE">
        <w:t xml:space="preserve">Provide the physical address </w:t>
      </w:r>
      <w:r>
        <w:t xml:space="preserve">for the location </w:t>
      </w:r>
      <w:r w:rsidRPr="002B37AE">
        <w:t xml:space="preserve">where the </w:t>
      </w:r>
      <w:r>
        <w:t xml:space="preserve">supply </w:t>
      </w:r>
      <w:r w:rsidRPr="002B37AE">
        <w:t xml:space="preserve">activity </w:t>
      </w:r>
      <w:r w:rsidR="000B2E4A">
        <w:t>is</w:t>
      </w:r>
      <w:r w:rsidRPr="002B37AE">
        <w:t xml:space="preserve"> conducted.</w:t>
      </w:r>
    </w:p>
    <w:tbl>
      <w:tblPr>
        <w:tblW w:w="8930"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19"/>
        <w:gridCol w:w="5811"/>
      </w:tblGrid>
      <w:tr w:rsidR="00E41D96" w:rsidRPr="002B37AE" w14:paraId="21EC3566" w14:textId="77777777" w:rsidTr="0035656F">
        <w:trPr>
          <w:cantSplit/>
        </w:trPr>
        <w:tc>
          <w:tcPr>
            <w:tcW w:w="3119" w:type="dxa"/>
            <w:tcBorders>
              <w:top w:val="nil"/>
              <w:left w:val="nil"/>
              <w:bottom w:val="nil"/>
              <w:right w:val="single" w:sz="4" w:space="0" w:color="auto"/>
            </w:tcBorders>
            <w:shd w:val="clear" w:color="auto" w:fill="auto"/>
            <w:vAlign w:val="center"/>
          </w:tcPr>
          <w:p w14:paraId="21EC3564" w14:textId="77777777" w:rsidR="00E41D96" w:rsidRPr="00345D3D" w:rsidRDefault="00E41D96" w:rsidP="007F19B4">
            <w:pPr>
              <w:pStyle w:val="TableText"/>
              <w:spacing w:before="80" w:after="80"/>
              <w:ind w:left="57"/>
            </w:pPr>
            <w:r>
              <w:t>Level/unit: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1EC3565" w14:textId="77777777" w:rsidR="00E41D96" w:rsidRPr="002B37AE" w:rsidRDefault="00E41D96" w:rsidP="007F19B4">
            <w:pPr>
              <w:pStyle w:val="TableText"/>
              <w:spacing w:before="80" w:after="80"/>
            </w:pPr>
          </w:p>
        </w:tc>
      </w:tr>
      <w:tr w:rsidR="00E41D96" w:rsidRPr="005154F1" w14:paraId="21EC356A" w14:textId="77777777" w:rsidTr="0035656F">
        <w:trPr>
          <w:cantSplit/>
        </w:trPr>
        <w:tc>
          <w:tcPr>
            <w:tcW w:w="3119" w:type="dxa"/>
            <w:tcBorders>
              <w:top w:val="nil"/>
              <w:left w:val="nil"/>
              <w:bottom w:val="nil"/>
              <w:right w:val="nil"/>
            </w:tcBorders>
            <w:shd w:val="clear" w:color="auto" w:fill="auto"/>
            <w:vAlign w:val="center"/>
          </w:tcPr>
          <w:p w14:paraId="21EC3568" w14:textId="77777777" w:rsidR="00E41D96" w:rsidRPr="005154F1" w:rsidRDefault="00E41D96" w:rsidP="007F19B4">
            <w:pPr>
              <w:pStyle w:val="TableText"/>
              <w:spacing w:before="0" w:after="0"/>
              <w:ind w:left="57"/>
              <w:rPr>
                <w:sz w:val="8"/>
                <w:szCs w:val="8"/>
              </w:rPr>
            </w:pPr>
          </w:p>
        </w:tc>
        <w:tc>
          <w:tcPr>
            <w:tcW w:w="5811" w:type="dxa"/>
            <w:tcBorders>
              <w:top w:val="single" w:sz="4" w:space="0" w:color="auto"/>
              <w:left w:val="nil"/>
              <w:bottom w:val="single" w:sz="4" w:space="0" w:color="auto"/>
              <w:right w:val="nil"/>
            </w:tcBorders>
            <w:shd w:val="clear" w:color="auto" w:fill="auto"/>
          </w:tcPr>
          <w:p w14:paraId="21EC3569" w14:textId="77777777" w:rsidR="00E41D96" w:rsidRPr="005154F1" w:rsidRDefault="00E41D96" w:rsidP="007F19B4">
            <w:pPr>
              <w:pStyle w:val="TableText"/>
              <w:spacing w:before="0" w:after="0"/>
              <w:rPr>
                <w:sz w:val="8"/>
                <w:szCs w:val="8"/>
              </w:rPr>
            </w:pPr>
          </w:p>
        </w:tc>
      </w:tr>
      <w:tr w:rsidR="00E41D96" w:rsidRPr="002B37AE" w14:paraId="21EC356E" w14:textId="77777777" w:rsidTr="0035656F">
        <w:trPr>
          <w:cantSplit/>
        </w:trPr>
        <w:tc>
          <w:tcPr>
            <w:tcW w:w="3119" w:type="dxa"/>
            <w:tcBorders>
              <w:top w:val="nil"/>
              <w:left w:val="nil"/>
              <w:bottom w:val="nil"/>
              <w:right w:val="single" w:sz="4" w:space="0" w:color="auto"/>
            </w:tcBorders>
            <w:shd w:val="clear" w:color="auto" w:fill="auto"/>
            <w:vAlign w:val="center"/>
          </w:tcPr>
          <w:p w14:paraId="21EC356C" w14:textId="77777777" w:rsidR="00E41D96" w:rsidRPr="00345D3D" w:rsidRDefault="00E41D96" w:rsidP="007F19B4">
            <w:pPr>
              <w:pStyle w:val="TableText"/>
              <w:spacing w:before="80" w:after="80"/>
              <w:ind w:left="57"/>
            </w:pPr>
            <w:r>
              <w:t>Street number and name: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1EC356D" w14:textId="77777777" w:rsidR="00E41D96" w:rsidRPr="002B37AE" w:rsidRDefault="00E41D96" w:rsidP="007F19B4">
            <w:pPr>
              <w:pStyle w:val="TableText"/>
              <w:spacing w:before="80" w:after="80"/>
            </w:pPr>
          </w:p>
        </w:tc>
      </w:tr>
      <w:tr w:rsidR="00E41D96" w:rsidRPr="005154F1" w14:paraId="21EC3572" w14:textId="77777777" w:rsidTr="0035656F">
        <w:trPr>
          <w:cantSplit/>
        </w:trPr>
        <w:tc>
          <w:tcPr>
            <w:tcW w:w="3119" w:type="dxa"/>
            <w:tcBorders>
              <w:top w:val="nil"/>
              <w:left w:val="nil"/>
              <w:bottom w:val="nil"/>
              <w:right w:val="nil"/>
            </w:tcBorders>
            <w:shd w:val="clear" w:color="auto" w:fill="auto"/>
            <w:vAlign w:val="center"/>
          </w:tcPr>
          <w:p w14:paraId="21EC3570" w14:textId="77777777" w:rsidR="00E41D96" w:rsidRPr="005154F1" w:rsidRDefault="00E41D96" w:rsidP="007F19B4">
            <w:pPr>
              <w:pStyle w:val="TableText"/>
              <w:spacing w:before="0" w:after="0"/>
              <w:ind w:left="57"/>
              <w:rPr>
                <w:sz w:val="8"/>
                <w:szCs w:val="8"/>
              </w:rPr>
            </w:pPr>
          </w:p>
        </w:tc>
        <w:tc>
          <w:tcPr>
            <w:tcW w:w="5811" w:type="dxa"/>
            <w:tcBorders>
              <w:top w:val="single" w:sz="4" w:space="0" w:color="auto"/>
              <w:left w:val="nil"/>
              <w:bottom w:val="single" w:sz="4" w:space="0" w:color="auto"/>
              <w:right w:val="nil"/>
            </w:tcBorders>
            <w:shd w:val="clear" w:color="auto" w:fill="auto"/>
          </w:tcPr>
          <w:p w14:paraId="21EC3571" w14:textId="77777777" w:rsidR="00E41D96" w:rsidRPr="005154F1" w:rsidRDefault="00E41D96" w:rsidP="007F19B4">
            <w:pPr>
              <w:pStyle w:val="TableText"/>
              <w:spacing w:before="0" w:after="0"/>
              <w:rPr>
                <w:sz w:val="8"/>
                <w:szCs w:val="8"/>
              </w:rPr>
            </w:pPr>
          </w:p>
        </w:tc>
      </w:tr>
      <w:tr w:rsidR="00E41D96" w:rsidRPr="002B37AE" w14:paraId="21EC3576" w14:textId="77777777" w:rsidTr="0035656F">
        <w:trPr>
          <w:cantSplit/>
        </w:trPr>
        <w:tc>
          <w:tcPr>
            <w:tcW w:w="3119" w:type="dxa"/>
            <w:tcBorders>
              <w:top w:val="nil"/>
              <w:left w:val="nil"/>
              <w:bottom w:val="nil"/>
              <w:right w:val="single" w:sz="4" w:space="0" w:color="auto"/>
            </w:tcBorders>
            <w:shd w:val="clear" w:color="auto" w:fill="auto"/>
            <w:vAlign w:val="center"/>
          </w:tcPr>
          <w:p w14:paraId="21EC3574" w14:textId="77777777" w:rsidR="00E41D96" w:rsidRPr="00345D3D" w:rsidRDefault="00E41D96" w:rsidP="007F19B4">
            <w:pPr>
              <w:pStyle w:val="TableText"/>
              <w:spacing w:before="80" w:after="80"/>
              <w:ind w:left="57"/>
            </w:pPr>
            <w:r w:rsidRPr="00345D3D">
              <w:t>Suburb:</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1EC3575" w14:textId="77777777" w:rsidR="00E41D96" w:rsidRPr="002B37AE" w:rsidRDefault="00E41D96" w:rsidP="007F19B4">
            <w:pPr>
              <w:pStyle w:val="TableText"/>
              <w:spacing w:before="80" w:after="80"/>
            </w:pPr>
          </w:p>
        </w:tc>
      </w:tr>
      <w:tr w:rsidR="00E41D96" w:rsidRPr="005154F1" w14:paraId="21EC357A" w14:textId="77777777" w:rsidTr="0035656F">
        <w:trPr>
          <w:cantSplit/>
        </w:trPr>
        <w:tc>
          <w:tcPr>
            <w:tcW w:w="3119" w:type="dxa"/>
            <w:tcBorders>
              <w:top w:val="nil"/>
              <w:left w:val="nil"/>
              <w:bottom w:val="nil"/>
              <w:right w:val="nil"/>
            </w:tcBorders>
            <w:shd w:val="clear" w:color="auto" w:fill="auto"/>
            <w:vAlign w:val="center"/>
          </w:tcPr>
          <w:p w14:paraId="21EC3578" w14:textId="77777777" w:rsidR="00E41D96" w:rsidRPr="005154F1" w:rsidRDefault="00E41D96" w:rsidP="007F19B4">
            <w:pPr>
              <w:pStyle w:val="TableText"/>
              <w:spacing w:before="0" w:after="0"/>
              <w:ind w:left="57"/>
              <w:rPr>
                <w:sz w:val="8"/>
                <w:szCs w:val="8"/>
              </w:rPr>
            </w:pPr>
          </w:p>
        </w:tc>
        <w:tc>
          <w:tcPr>
            <w:tcW w:w="5811" w:type="dxa"/>
            <w:tcBorders>
              <w:top w:val="single" w:sz="4" w:space="0" w:color="auto"/>
              <w:left w:val="nil"/>
              <w:bottom w:val="single" w:sz="4" w:space="0" w:color="auto"/>
              <w:right w:val="nil"/>
            </w:tcBorders>
            <w:shd w:val="clear" w:color="auto" w:fill="auto"/>
          </w:tcPr>
          <w:p w14:paraId="21EC3579" w14:textId="77777777" w:rsidR="00E41D96" w:rsidRPr="005154F1" w:rsidRDefault="00E41D96" w:rsidP="007F19B4">
            <w:pPr>
              <w:pStyle w:val="TableText"/>
              <w:spacing w:before="0" w:after="0"/>
              <w:rPr>
                <w:sz w:val="8"/>
                <w:szCs w:val="8"/>
              </w:rPr>
            </w:pPr>
          </w:p>
        </w:tc>
      </w:tr>
      <w:tr w:rsidR="00E41D96" w:rsidRPr="002B37AE" w14:paraId="21EC357E" w14:textId="77777777" w:rsidTr="0035656F">
        <w:trPr>
          <w:cantSplit/>
        </w:trPr>
        <w:tc>
          <w:tcPr>
            <w:tcW w:w="3119" w:type="dxa"/>
            <w:tcBorders>
              <w:top w:val="nil"/>
              <w:left w:val="nil"/>
              <w:bottom w:val="nil"/>
              <w:right w:val="single" w:sz="4" w:space="0" w:color="auto"/>
            </w:tcBorders>
            <w:shd w:val="clear" w:color="auto" w:fill="auto"/>
            <w:vAlign w:val="center"/>
          </w:tcPr>
          <w:p w14:paraId="21EC357C" w14:textId="77777777" w:rsidR="00E41D96" w:rsidRPr="00345D3D" w:rsidRDefault="00E41D96" w:rsidP="007F19B4">
            <w:pPr>
              <w:pStyle w:val="TableText"/>
              <w:spacing w:before="80" w:after="80"/>
              <w:ind w:left="57"/>
            </w:pPr>
            <w:r w:rsidRPr="00345D3D">
              <w:t>Town/city:</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1EC357D" w14:textId="77777777" w:rsidR="00E41D96" w:rsidRPr="002B37AE" w:rsidRDefault="00E41D96" w:rsidP="007F19B4">
            <w:pPr>
              <w:pStyle w:val="TableText"/>
              <w:spacing w:before="80" w:after="80"/>
            </w:pPr>
          </w:p>
        </w:tc>
      </w:tr>
      <w:tr w:rsidR="00E41D96" w:rsidRPr="005154F1" w14:paraId="21EC3582" w14:textId="77777777" w:rsidTr="0035656F">
        <w:trPr>
          <w:cantSplit/>
        </w:trPr>
        <w:tc>
          <w:tcPr>
            <w:tcW w:w="3119" w:type="dxa"/>
            <w:tcBorders>
              <w:top w:val="nil"/>
              <w:left w:val="nil"/>
              <w:bottom w:val="nil"/>
              <w:right w:val="nil"/>
            </w:tcBorders>
            <w:shd w:val="clear" w:color="auto" w:fill="auto"/>
            <w:vAlign w:val="center"/>
          </w:tcPr>
          <w:p w14:paraId="21EC3580" w14:textId="77777777" w:rsidR="00E41D96" w:rsidRPr="005154F1" w:rsidRDefault="00E41D96" w:rsidP="007F19B4">
            <w:pPr>
              <w:pStyle w:val="TableText"/>
              <w:spacing w:before="0" w:after="0"/>
              <w:ind w:left="57"/>
              <w:rPr>
                <w:sz w:val="8"/>
                <w:szCs w:val="8"/>
              </w:rPr>
            </w:pPr>
          </w:p>
        </w:tc>
        <w:tc>
          <w:tcPr>
            <w:tcW w:w="5811" w:type="dxa"/>
            <w:tcBorders>
              <w:top w:val="single" w:sz="4" w:space="0" w:color="auto"/>
              <w:left w:val="nil"/>
              <w:bottom w:val="single" w:sz="4" w:space="0" w:color="auto"/>
              <w:right w:val="nil"/>
            </w:tcBorders>
            <w:shd w:val="clear" w:color="auto" w:fill="auto"/>
          </w:tcPr>
          <w:p w14:paraId="21EC3581" w14:textId="77777777" w:rsidR="00E41D96" w:rsidRPr="005154F1" w:rsidRDefault="00E41D96" w:rsidP="007F19B4">
            <w:pPr>
              <w:pStyle w:val="TableText"/>
              <w:spacing w:before="0" w:after="0"/>
              <w:rPr>
                <w:sz w:val="8"/>
                <w:szCs w:val="8"/>
              </w:rPr>
            </w:pPr>
          </w:p>
        </w:tc>
      </w:tr>
      <w:tr w:rsidR="00E41D96" w:rsidRPr="002B37AE" w14:paraId="21EC3586" w14:textId="77777777" w:rsidTr="0035656F">
        <w:trPr>
          <w:cantSplit/>
        </w:trPr>
        <w:tc>
          <w:tcPr>
            <w:tcW w:w="3119" w:type="dxa"/>
            <w:tcBorders>
              <w:top w:val="nil"/>
              <w:left w:val="nil"/>
              <w:bottom w:val="nil"/>
              <w:right w:val="single" w:sz="4" w:space="0" w:color="auto"/>
            </w:tcBorders>
            <w:shd w:val="clear" w:color="auto" w:fill="auto"/>
            <w:vAlign w:val="center"/>
          </w:tcPr>
          <w:p w14:paraId="21EC3584" w14:textId="77777777" w:rsidR="00E41D96" w:rsidRPr="00345D3D" w:rsidRDefault="00E41D96" w:rsidP="007F19B4">
            <w:pPr>
              <w:pStyle w:val="TableText"/>
              <w:spacing w:before="80" w:after="80"/>
              <w:ind w:left="57"/>
            </w:pPr>
            <w:r w:rsidRPr="00345D3D">
              <w:t>Postcode: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1EC3585" w14:textId="77777777" w:rsidR="00E41D96" w:rsidRPr="002B37AE" w:rsidRDefault="00E41D96" w:rsidP="007F19B4">
            <w:pPr>
              <w:pStyle w:val="TableText"/>
              <w:spacing w:before="80" w:after="80"/>
            </w:pPr>
          </w:p>
        </w:tc>
      </w:tr>
    </w:tbl>
    <w:p w14:paraId="305840BE" w14:textId="6AB0C15E" w:rsidR="00EF55D8" w:rsidRPr="00B67555" w:rsidRDefault="00EF55D8" w:rsidP="00EF55D8">
      <w:pPr>
        <w:ind w:left="850"/>
      </w:pPr>
    </w:p>
    <w:p w14:paraId="21EC358E" w14:textId="3D026A3E" w:rsidR="001429FD" w:rsidRPr="00BC7DD3" w:rsidRDefault="00163662" w:rsidP="001429FD">
      <w:pPr>
        <w:pStyle w:val="Number"/>
        <w:spacing w:after="120"/>
      </w:pPr>
      <w:r w:rsidRPr="00BC7DD3">
        <w:t>Responsible</w:t>
      </w:r>
      <w:r w:rsidR="001429FD" w:rsidRPr="00BC7DD3">
        <w:t xml:space="preserve"> persons for this activity at this location</w:t>
      </w:r>
    </w:p>
    <w:p w14:paraId="5080CB6D" w14:textId="77777777" w:rsidR="00163662" w:rsidRDefault="00163662" w:rsidP="00163662">
      <w:pPr>
        <w:pStyle w:val="Number"/>
        <w:numPr>
          <w:ilvl w:val="0"/>
          <w:numId w:val="0"/>
        </w:numPr>
        <w:tabs>
          <w:tab w:val="left" w:pos="851"/>
        </w:tabs>
      </w:pPr>
      <w:bookmarkStart w:id="0" w:name="_Hlk98507287"/>
      <w:r>
        <w:tab/>
      </w:r>
      <w:r w:rsidRPr="00B67555">
        <w:rPr>
          <w:rFonts w:ascii="MS Gothic" w:eastAsia="MS Gothic" w:hAnsi="MS Gothic"/>
          <w:sz w:val="28"/>
          <w:szCs w:val="28"/>
        </w:rPr>
        <w:t>☐</w:t>
      </w:r>
      <w:r>
        <w:tab/>
        <w:t>I declare that there are no changes to the responsible persons at this location.</w:t>
      </w:r>
    </w:p>
    <w:p w14:paraId="7808EC43" w14:textId="7D5B2C2E" w:rsidR="00163662" w:rsidRDefault="00163662" w:rsidP="00163662">
      <w:pPr>
        <w:pStyle w:val="Number"/>
        <w:numPr>
          <w:ilvl w:val="0"/>
          <w:numId w:val="0"/>
        </w:numPr>
        <w:tabs>
          <w:tab w:val="left" w:pos="851"/>
        </w:tabs>
        <w:spacing w:before="120"/>
      </w:pPr>
      <w:bookmarkStart w:id="1" w:name="_Hlk98507236"/>
      <w:bookmarkEnd w:id="0"/>
      <w:r>
        <w:tab/>
        <w:t>OR</w:t>
      </w:r>
      <w:r w:rsidR="0035656F">
        <w:t>:</w:t>
      </w:r>
    </w:p>
    <w:p w14:paraId="095CB41D" w14:textId="77777777" w:rsidR="00163662" w:rsidRDefault="00163662" w:rsidP="00163662">
      <w:pPr>
        <w:pStyle w:val="Number"/>
        <w:numPr>
          <w:ilvl w:val="0"/>
          <w:numId w:val="0"/>
        </w:numPr>
        <w:tabs>
          <w:tab w:val="left" w:pos="851"/>
        </w:tabs>
        <w:spacing w:before="120" w:after="120"/>
        <w:ind w:left="851" w:hanging="851"/>
        <w:rPr>
          <w:rFonts w:eastAsia="MS Gothic"/>
          <w:szCs w:val="20"/>
        </w:rPr>
      </w:pPr>
      <w:r>
        <w:rPr>
          <w:rFonts w:ascii="MS Gothic" w:eastAsia="MS Gothic" w:hAnsi="MS Gothic"/>
          <w:sz w:val="28"/>
          <w:szCs w:val="28"/>
        </w:rPr>
        <w:tab/>
      </w:r>
      <w:r w:rsidRPr="00B67555">
        <w:rPr>
          <w:rFonts w:ascii="MS Gothic" w:eastAsia="MS Gothic" w:hAnsi="MS Gothic"/>
          <w:sz w:val="28"/>
          <w:szCs w:val="28"/>
        </w:rPr>
        <w:t>☐</w:t>
      </w:r>
      <w:r w:rsidRPr="00B3296F">
        <w:rPr>
          <w:rFonts w:eastAsia="MS Gothic"/>
          <w:szCs w:val="20"/>
        </w:rPr>
        <w:tab/>
        <w:t>The responsible persons at this location have changed. The new responsible persons are:</w:t>
      </w:r>
    </w:p>
    <w:tbl>
      <w:tblPr>
        <w:tblW w:w="0" w:type="auto"/>
        <w:tblInd w:w="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163662" w:rsidRPr="00B67555" w14:paraId="0F4F2DC8" w14:textId="77777777" w:rsidTr="0035656F">
        <w:trPr>
          <w:cantSplit/>
        </w:trPr>
        <w:tc>
          <w:tcPr>
            <w:tcW w:w="8789" w:type="dxa"/>
            <w:shd w:val="clear" w:color="auto" w:fill="auto"/>
          </w:tcPr>
          <w:p w14:paraId="4476740F" w14:textId="77777777" w:rsidR="00163662" w:rsidRPr="002B37AE" w:rsidRDefault="00163662">
            <w:pPr>
              <w:pStyle w:val="TableText"/>
            </w:pPr>
          </w:p>
        </w:tc>
      </w:tr>
      <w:tr w:rsidR="00163662" w:rsidRPr="00B67555" w14:paraId="5C91AE9B" w14:textId="77777777" w:rsidTr="0035656F">
        <w:trPr>
          <w:cantSplit/>
        </w:trPr>
        <w:tc>
          <w:tcPr>
            <w:tcW w:w="8789" w:type="dxa"/>
            <w:shd w:val="clear" w:color="auto" w:fill="auto"/>
          </w:tcPr>
          <w:p w14:paraId="6B9C0C53" w14:textId="77777777" w:rsidR="00163662" w:rsidRPr="002B37AE" w:rsidRDefault="00163662">
            <w:pPr>
              <w:pStyle w:val="TableText"/>
            </w:pPr>
          </w:p>
        </w:tc>
      </w:tr>
      <w:tr w:rsidR="00163662" w14:paraId="63E5B878" w14:textId="77777777" w:rsidTr="0035656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Pr>
        <w:tc>
          <w:tcPr>
            <w:tcW w:w="8788" w:type="dxa"/>
            <w:tcBorders>
              <w:top w:val="nil"/>
              <w:left w:val="nil"/>
              <w:bottom w:val="nil"/>
              <w:right w:val="nil"/>
            </w:tcBorders>
            <w:shd w:val="clear" w:color="auto" w:fill="auto"/>
            <w:vAlign w:val="center"/>
          </w:tcPr>
          <w:p w14:paraId="5BE46439" w14:textId="7CE64DE5" w:rsidR="00163662" w:rsidRDefault="001959C8">
            <w:pPr>
              <w:pStyle w:val="TableText"/>
              <w:spacing w:before="80" w:after="80"/>
            </w:pPr>
            <w:r>
              <w:rPr>
                <w:sz w:val="16"/>
              </w:rPr>
              <w:t>[</w:t>
            </w:r>
            <w:r w:rsidR="00163662">
              <w:rPr>
                <w:sz w:val="16"/>
              </w:rPr>
              <w:t>Continue on additional lines if necessary</w:t>
            </w:r>
            <w:r>
              <w:rPr>
                <w:sz w:val="16"/>
              </w:rPr>
              <w:t>]</w:t>
            </w:r>
          </w:p>
        </w:tc>
      </w:tr>
    </w:tbl>
    <w:p w14:paraId="7EE2C4A8" w14:textId="77777777" w:rsidR="00163662" w:rsidRPr="002B37AE" w:rsidRDefault="00163662" w:rsidP="00163662">
      <w:pPr>
        <w:pStyle w:val="TableText"/>
        <w:ind w:left="850" w:hanging="850"/>
      </w:pPr>
      <w:r>
        <w:tab/>
        <w:t>Each current or new responsible person must complete Section RA3:</w:t>
      </w:r>
      <w:r w:rsidRPr="00331FB9">
        <w:t xml:space="preserve"> Responsible person details and declaration</w:t>
      </w:r>
      <w:r>
        <w:t>.</w:t>
      </w:r>
    </w:p>
    <w:bookmarkEnd w:id="1"/>
    <w:p w14:paraId="29BC09FB" w14:textId="77777777" w:rsidR="00BC7DD3" w:rsidRDefault="00BC7DD3">
      <w:pPr>
        <w:spacing w:before="0"/>
        <w:rPr>
          <w:rFonts w:ascii="Avenir Black" w:hAnsi="Avenir Black"/>
          <w:b/>
          <w:color w:val="076283"/>
          <w:sz w:val="28"/>
        </w:rPr>
      </w:pPr>
      <w:r>
        <w:br w:type="page"/>
      </w:r>
    </w:p>
    <w:p w14:paraId="21EC3593" w14:textId="47E4E8E5" w:rsidR="000552F2" w:rsidRPr="00B35E37" w:rsidRDefault="000552F2" w:rsidP="00BC7DD3">
      <w:pPr>
        <w:pStyle w:val="Heading2"/>
        <w:spacing w:before="240"/>
      </w:pPr>
      <w:r w:rsidRPr="00B35E37">
        <w:lastRenderedPageBreak/>
        <w:t xml:space="preserve">Eligibility to use the </w:t>
      </w:r>
      <w:proofErr w:type="gramStart"/>
      <w:r w:rsidRPr="00B35E37">
        <w:t>location</w:t>
      </w:r>
      <w:proofErr w:type="gramEnd"/>
    </w:p>
    <w:p w14:paraId="21EC3594" w14:textId="77777777" w:rsidR="000552F2" w:rsidRPr="001C4A0F" w:rsidRDefault="000552F2" w:rsidP="001429FD">
      <w:pPr>
        <w:pStyle w:val="Number"/>
      </w:pPr>
      <w:r w:rsidRPr="00B35E37">
        <w:t xml:space="preserve">Does the applicant own </w:t>
      </w:r>
      <w:r w:rsidRPr="001C4A0F">
        <w:t>the location?</w:t>
      </w:r>
    </w:p>
    <w:p w14:paraId="21EC3595" w14:textId="77777777" w:rsidR="001C4A0F" w:rsidRPr="00B67555" w:rsidRDefault="001C4A0F" w:rsidP="001C4A0F">
      <w:pPr>
        <w:spacing w:before="0"/>
        <w:ind w:left="850"/>
      </w:pPr>
      <w:r w:rsidRPr="00B67555">
        <w:rPr>
          <w:rFonts w:ascii="MS Gothic" w:eastAsia="MS Gothic" w:hAnsi="MS Gothic"/>
          <w:sz w:val="28"/>
          <w:szCs w:val="28"/>
        </w:rPr>
        <w:t>☐</w:t>
      </w:r>
      <w:r w:rsidRPr="00B67555">
        <w:tab/>
        <w:t>Yes</w:t>
      </w:r>
    </w:p>
    <w:p w14:paraId="21EC3596" w14:textId="20B2979B" w:rsidR="001C4A0F" w:rsidRPr="00B67555" w:rsidRDefault="001C4A0F" w:rsidP="001C4A0F">
      <w:pPr>
        <w:spacing w:before="0" w:after="120"/>
        <w:ind w:left="1276" w:hanging="425"/>
      </w:pPr>
      <w:r w:rsidRPr="00B67555">
        <w:rPr>
          <w:rFonts w:ascii="MS Gothic" w:eastAsia="MS Gothic" w:hAnsi="MS Gothic"/>
          <w:sz w:val="28"/>
          <w:szCs w:val="28"/>
        </w:rPr>
        <w:t>☐</w:t>
      </w:r>
      <w:r>
        <w:tab/>
        <w:t xml:space="preserve">No – </w:t>
      </w:r>
      <w:r w:rsidRPr="000B12E2">
        <w:t>Provide the full name and contact details of the owner of the location. Attach written evidence of the owner</w:t>
      </w:r>
      <w:r>
        <w:t>’</w:t>
      </w:r>
      <w:r w:rsidRPr="000B12E2">
        <w:t>s permission to allow cannabis-related activities at the location</w:t>
      </w:r>
      <w:r w:rsidR="00E001CF" w:rsidRPr="00E001CF">
        <w:t xml:space="preserve"> (such as a letter from the owner). A lease or rental agreement on its own will not be </w:t>
      </w:r>
      <w:proofErr w:type="gramStart"/>
      <w:r w:rsidR="00E001CF" w:rsidRPr="00E001CF">
        <w:t>accepted .</w:t>
      </w:r>
      <w:proofErr w:type="gramEnd"/>
      <w:r w:rsidR="00E001CF" w:rsidRPr="00E001CF">
        <w:t xml:space="preserve"> The permission must be current.</w:t>
      </w:r>
    </w:p>
    <w:tbl>
      <w:tblPr>
        <w:tblW w:w="0" w:type="auto"/>
        <w:tblInd w:w="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1C4A0F" w:rsidRPr="00B67555" w14:paraId="21EC3598" w14:textId="77777777" w:rsidTr="002923F0">
        <w:trPr>
          <w:cantSplit/>
          <w:trHeight w:val="1195"/>
        </w:trPr>
        <w:tc>
          <w:tcPr>
            <w:tcW w:w="8789" w:type="dxa"/>
            <w:shd w:val="clear" w:color="auto" w:fill="auto"/>
          </w:tcPr>
          <w:p w14:paraId="21EC3597" w14:textId="7E6EC8EE" w:rsidR="001C4A0F" w:rsidRPr="002B37AE" w:rsidRDefault="001103E7" w:rsidP="007F19B4">
            <w:pPr>
              <w:pStyle w:val="TableText"/>
            </w:pPr>
            <w:r>
              <w:t xml:space="preserve">Reference previously provided document or attach </w:t>
            </w:r>
            <w:r w:rsidR="00610575">
              <w:t xml:space="preserve">updated </w:t>
            </w:r>
            <w:r>
              <w:t>document</w:t>
            </w:r>
          </w:p>
        </w:tc>
      </w:tr>
    </w:tbl>
    <w:p w14:paraId="21EC3599" w14:textId="17B875A3" w:rsidR="001C4A0F" w:rsidRDefault="001C4A0F" w:rsidP="001C4A0F">
      <w:pPr>
        <w:ind w:left="850"/>
      </w:pPr>
      <w:r w:rsidRPr="00B67555">
        <w:t>[Continue on additional sheets if necessary.]</w:t>
      </w:r>
    </w:p>
    <w:p w14:paraId="0165C772" w14:textId="77777777" w:rsidR="00366C00" w:rsidRPr="00ED37B6" w:rsidRDefault="00366C00" w:rsidP="00BC7DD3">
      <w:pPr>
        <w:pStyle w:val="Heading2"/>
        <w:spacing w:before="480"/>
      </w:pPr>
      <w:r w:rsidRPr="00ED37B6">
        <w:t>Supply details</w:t>
      </w:r>
    </w:p>
    <w:p w14:paraId="4AFE50A0" w14:textId="77777777" w:rsidR="00D36A0A" w:rsidRPr="00776BC5" w:rsidRDefault="00D36A0A" w:rsidP="00D36A0A">
      <w:pPr>
        <w:pStyle w:val="Number"/>
        <w:keepNext/>
        <w:spacing w:after="120"/>
        <w:rPr>
          <w:b/>
          <w:bCs/>
        </w:rPr>
      </w:pPr>
      <w:r w:rsidRPr="00776BC5">
        <w:rPr>
          <w:b/>
          <w:bCs/>
        </w:rPr>
        <w:t>Supply within New Zealand</w:t>
      </w:r>
    </w:p>
    <w:p w14:paraId="1967EBFC" w14:textId="49776589" w:rsidR="00D36A0A" w:rsidRDefault="00D36A0A" w:rsidP="00D36A0A">
      <w:pPr>
        <w:pStyle w:val="Number"/>
        <w:keepNext/>
        <w:numPr>
          <w:ilvl w:val="0"/>
          <w:numId w:val="0"/>
        </w:numPr>
        <w:tabs>
          <w:tab w:val="left" w:pos="851"/>
        </w:tabs>
        <w:spacing w:before="120" w:after="120"/>
        <w:ind w:left="851" w:hanging="851"/>
      </w:pPr>
      <w:r>
        <w:tab/>
      </w:r>
      <w:r w:rsidRPr="002B37AE">
        <w:t xml:space="preserve">Provide details of </w:t>
      </w:r>
      <w:r>
        <w:t>the items</w:t>
      </w:r>
      <w:r w:rsidRPr="002B37AE">
        <w:t xml:space="preserve"> you propose to supply </w:t>
      </w:r>
      <w:r>
        <w:t xml:space="preserve">within New Zealand </w:t>
      </w:r>
      <w:r w:rsidRPr="002B37AE">
        <w:t xml:space="preserve">under this licence activity. Identify whether the </w:t>
      </w:r>
      <w:r>
        <w:t>items</w:t>
      </w:r>
      <w:r w:rsidRPr="002B37AE">
        <w:t xml:space="preserve"> </w:t>
      </w:r>
      <w:r>
        <w:t>are a</w:t>
      </w:r>
      <w:r w:rsidRPr="002B37AE">
        <w:t xml:space="preserve"> starting material, a cannabis-based ingredient</w:t>
      </w:r>
      <w:r>
        <w:t>,</w:t>
      </w:r>
      <w:r w:rsidRPr="002B37AE" w:rsidDel="00903DB2">
        <w:t xml:space="preserve"> </w:t>
      </w:r>
      <w:r w:rsidRPr="002B37AE">
        <w:t>or a medicinal cannabis product</w:t>
      </w:r>
      <w:r>
        <w:t xml:space="preserve">. Products and ingredients being supplied within New Zealand must meet the minimum quality standard. </w:t>
      </w:r>
    </w:p>
    <w:tbl>
      <w:tblPr>
        <w:tblStyle w:val="TableGrid"/>
        <w:tblW w:w="0" w:type="auto"/>
        <w:tblInd w:w="850" w:type="dxa"/>
        <w:tblLook w:val="04A0" w:firstRow="1" w:lastRow="0" w:firstColumn="1" w:lastColumn="0" w:noHBand="0" w:noVBand="1"/>
      </w:tblPr>
      <w:tblGrid>
        <w:gridCol w:w="8778"/>
      </w:tblGrid>
      <w:tr w:rsidR="00D36A0A" w14:paraId="7E017A4B" w14:textId="77777777">
        <w:tc>
          <w:tcPr>
            <w:tcW w:w="8778" w:type="dxa"/>
          </w:tcPr>
          <w:p w14:paraId="7736C325" w14:textId="77777777" w:rsidR="00D36A0A" w:rsidRPr="001B5F12" w:rsidRDefault="00D36A0A">
            <w:pPr>
              <w:pStyle w:val="TableText"/>
              <w:keepNext/>
              <w:rPr>
                <w:sz w:val="20"/>
                <w:szCs w:val="20"/>
              </w:rPr>
            </w:pPr>
            <w:r w:rsidRPr="001B5F12">
              <w:rPr>
                <w:sz w:val="20"/>
                <w:szCs w:val="20"/>
              </w:rPr>
              <w:t>[Reference attached document(s) – a list of the items]</w:t>
            </w:r>
          </w:p>
          <w:p w14:paraId="0AE948B9" w14:textId="77777777" w:rsidR="00D36A0A" w:rsidRDefault="00D36A0A">
            <w:pPr>
              <w:keepNext/>
              <w:rPr>
                <w:sz w:val="20"/>
                <w:szCs w:val="20"/>
              </w:rPr>
            </w:pPr>
          </w:p>
          <w:p w14:paraId="3297A0D3" w14:textId="77777777" w:rsidR="00D36A0A" w:rsidRPr="000D1887" w:rsidRDefault="00D36A0A">
            <w:pPr>
              <w:keepNext/>
              <w:rPr>
                <w:sz w:val="20"/>
                <w:szCs w:val="20"/>
              </w:rPr>
            </w:pPr>
          </w:p>
        </w:tc>
      </w:tr>
    </w:tbl>
    <w:p w14:paraId="19BD7F91" w14:textId="77777777" w:rsidR="00D36A0A" w:rsidRDefault="00D36A0A" w:rsidP="00D36A0A">
      <w:pPr>
        <w:keepNext/>
        <w:ind w:left="850"/>
      </w:pPr>
      <w:r w:rsidRPr="00B67555">
        <w:t>[Continue on additional sheets if necessary.]</w:t>
      </w:r>
    </w:p>
    <w:p w14:paraId="21EC359B" w14:textId="2A15A958" w:rsidR="001C4A0F" w:rsidRDefault="00D36A0A" w:rsidP="001C3482">
      <w:pPr>
        <w:pStyle w:val="Number"/>
        <w:spacing w:after="120"/>
      </w:pPr>
      <w:r>
        <w:t>If the items you wish to add to your supply licence have already been verified by another licence holder, please provide evidence that the licence holder has agreed to allow supply under your supply activity.</w:t>
      </w:r>
    </w:p>
    <w:tbl>
      <w:tblPr>
        <w:tblW w:w="0" w:type="auto"/>
        <w:tblInd w:w="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1C4A0F" w:rsidRPr="00B67555" w14:paraId="21EC359D" w14:textId="77777777" w:rsidTr="00EB5880">
        <w:trPr>
          <w:cantSplit/>
          <w:trHeight w:val="950"/>
        </w:trPr>
        <w:tc>
          <w:tcPr>
            <w:tcW w:w="8789" w:type="dxa"/>
            <w:shd w:val="clear" w:color="auto" w:fill="auto"/>
          </w:tcPr>
          <w:p w14:paraId="21EC359C" w14:textId="458795EB" w:rsidR="001C4A0F" w:rsidRPr="002B37AE" w:rsidRDefault="00D36A0A" w:rsidP="001C3482">
            <w:pPr>
              <w:pStyle w:val="TableText"/>
            </w:pPr>
            <w:r w:rsidRPr="00D36A0A">
              <w:t xml:space="preserve">[Reference attached document(s) – </w:t>
            </w:r>
            <w:proofErr w:type="spellStart"/>
            <w:r w:rsidRPr="00D36A0A">
              <w:t>eg</w:t>
            </w:r>
            <w:proofErr w:type="spellEnd"/>
            <w:r w:rsidRPr="00D36A0A">
              <w:t>, permissions to add the items to the supply activity.]</w:t>
            </w:r>
          </w:p>
        </w:tc>
      </w:tr>
    </w:tbl>
    <w:p w14:paraId="043C6A5E" w14:textId="43F5FA23" w:rsidR="00D36A0A" w:rsidRDefault="001C4A0F" w:rsidP="00D36A0A">
      <w:pPr>
        <w:ind w:left="850"/>
      </w:pPr>
      <w:r w:rsidRPr="00B67555">
        <w:t>[Continue on additional sheets if necessary.]</w:t>
      </w:r>
    </w:p>
    <w:p w14:paraId="69970DBC" w14:textId="76024A15" w:rsidR="0090755E" w:rsidRDefault="00D36A0A" w:rsidP="00D36A0A">
      <w:pPr>
        <w:pStyle w:val="Number"/>
        <w:keepNext/>
        <w:spacing w:after="120"/>
      </w:pPr>
      <w:r>
        <w:rPr>
          <w:b/>
          <w:bCs/>
        </w:rPr>
        <w:t>Supply for export</w:t>
      </w:r>
      <w:r>
        <w:br/>
        <w:t xml:space="preserve">Provide details of the items you propose to supply for export under this licence activity. Identify whether the item is a starting material, a </w:t>
      </w:r>
      <w:r w:rsidRPr="002B37AE">
        <w:t>cannabis-based ingredient</w:t>
      </w:r>
      <w:r>
        <w:t>,</w:t>
      </w:r>
      <w:r w:rsidRPr="002B37AE">
        <w:t xml:space="preserve"> </w:t>
      </w:r>
      <w:r>
        <w:t>or a medicinal cannabis product.</w:t>
      </w:r>
      <w:r w:rsidRPr="00715E39">
        <w:t xml:space="preserve"> </w:t>
      </w:r>
    </w:p>
    <w:tbl>
      <w:tblPr>
        <w:tblW w:w="0" w:type="auto"/>
        <w:tblInd w:w="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90755E" w:rsidRPr="00B67555" w14:paraId="350B8E75" w14:textId="77777777" w:rsidTr="00313118">
        <w:trPr>
          <w:cantSplit/>
          <w:trHeight w:val="860"/>
        </w:trPr>
        <w:tc>
          <w:tcPr>
            <w:tcW w:w="8789" w:type="dxa"/>
            <w:shd w:val="clear" w:color="auto" w:fill="auto"/>
          </w:tcPr>
          <w:p w14:paraId="62F6E712" w14:textId="53B47E40" w:rsidR="0090755E" w:rsidRPr="002B37AE" w:rsidRDefault="00D36A0A" w:rsidP="001C3482">
            <w:pPr>
              <w:pStyle w:val="TableText"/>
            </w:pPr>
            <w:r w:rsidRPr="00D36A0A">
              <w:t>[Reference attached document(s) – a list of the items]</w:t>
            </w:r>
          </w:p>
        </w:tc>
      </w:tr>
    </w:tbl>
    <w:p w14:paraId="0383927A" w14:textId="75B18991" w:rsidR="0090755E" w:rsidRDefault="0090755E" w:rsidP="001C3482">
      <w:pPr>
        <w:ind w:left="850"/>
      </w:pPr>
      <w:r w:rsidRPr="00B67555">
        <w:t>[Continue on additional sheets if necessary.]</w:t>
      </w:r>
    </w:p>
    <w:p w14:paraId="40ED8E16" w14:textId="593FC174" w:rsidR="00D36A0A" w:rsidRPr="008C113A" w:rsidRDefault="00D36A0A" w:rsidP="00D36A0A">
      <w:pPr>
        <w:pStyle w:val="Number"/>
        <w:keepNext/>
        <w:spacing w:after="120"/>
        <w:rPr>
          <w:b/>
          <w:bCs/>
        </w:rPr>
      </w:pPr>
      <w:r>
        <w:rPr>
          <w:b/>
          <w:bCs/>
        </w:rPr>
        <w:lastRenderedPageBreak/>
        <w:t>Supply of samples for other purposes</w:t>
      </w:r>
    </w:p>
    <w:p w14:paraId="7470BFF3" w14:textId="49CBA6EB" w:rsidR="00D36A0A" w:rsidRDefault="00D36A0A" w:rsidP="00D36A0A">
      <w:pPr>
        <w:pStyle w:val="Number"/>
        <w:keepNext/>
        <w:numPr>
          <w:ilvl w:val="0"/>
          <w:numId w:val="0"/>
        </w:numPr>
        <w:spacing w:before="120" w:after="120"/>
        <w:ind w:left="851"/>
      </w:pPr>
      <w:r>
        <w:t>Provide details</w:t>
      </w:r>
      <w:r w:rsidR="0052155B">
        <w:t xml:space="preserve"> </w:t>
      </w:r>
      <w:r>
        <w:t xml:space="preserve">of the testing, </w:t>
      </w:r>
      <w:proofErr w:type="gramStart"/>
      <w:r>
        <w:t>analysis</w:t>
      </w:r>
      <w:proofErr w:type="gramEnd"/>
      <w:r>
        <w:t xml:space="preserve"> or non-therapeutic research to be undertaken with the samples and the quantities required for this purpose. </w:t>
      </w:r>
    </w:p>
    <w:tbl>
      <w:tblPr>
        <w:tblStyle w:val="TableGrid"/>
        <w:tblW w:w="0" w:type="auto"/>
        <w:tblInd w:w="850" w:type="dxa"/>
        <w:tblLook w:val="04A0" w:firstRow="1" w:lastRow="0" w:firstColumn="1" w:lastColumn="0" w:noHBand="0" w:noVBand="1"/>
      </w:tblPr>
      <w:tblGrid>
        <w:gridCol w:w="8778"/>
      </w:tblGrid>
      <w:tr w:rsidR="00D36A0A" w14:paraId="43E509C7" w14:textId="77777777">
        <w:tc>
          <w:tcPr>
            <w:tcW w:w="8778" w:type="dxa"/>
          </w:tcPr>
          <w:p w14:paraId="2480C4F1" w14:textId="45BD5268" w:rsidR="00D36A0A" w:rsidRPr="002F2851" w:rsidRDefault="00D36A0A">
            <w:pPr>
              <w:pStyle w:val="Number"/>
              <w:keepNext/>
              <w:numPr>
                <w:ilvl w:val="0"/>
                <w:numId w:val="0"/>
              </w:numPr>
              <w:spacing w:before="0" w:after="120"/>
              <w:rPr>
                <w:sz w:val="20"/>
                <w:szCs w:val="20"/>
              </w:rPr>
            </w:pPr>
            <w:r>
              <w:rPr>
                <w:sz w:val="20"/>
                <w:szCs w:val="20"/>
              </w:rPr>
              <w:t>[F</w:t>
            </w:r>
            <w:r w:rsidRPr="002F2851">
              <w:rPr>
                <w:sz w:val="20"/>
                <w:szCs w:val="20"/>
              </w:rPr>
              <w:t xml:space="preserve">or </w:t>
            </w:r>
            <w:r>
              <w:rPr>
                <w:sz w:val="20"/>
                <w:szCs w:val="20"/>
              </w:rPr>
              <w:t>example,</w:t>
            </w:r>
            <w:r w:rsidRPr="002F2851">
              <w:rPr>
                <w:sz w:val="20"/>
                <w:szCs w:val="20"/>
              </w:rPr>
              <w:t xml:space="preserve"> a letter from a testing laboratory</w:t>
            </w:r>
            <w:r>
              <w:rPr>
                <w:sz w:val="20"/>
                <w:szCs w:val="20"/>
              </w:rPr>
              <w:t>,</w:t>
            </w:r>
            <w:r w:rsidRPr="002F2851">
              <w:rPr>
                <w:sz w:val="20"/>
                <w:szCs w:val="20"/>
              </w:rPr>
              <w:t xml:space="preserve"> stating the amounts needed for certain testing</w:t>
            </w:r>
            <w:r>
              <w:rPr>
                <w:sz w:val="20"/>
                <w:szCs w:val="20"/>
              </w:rPr>
              <w:t>]</w:t>
            </w:r>
          </w:p>
          <w:p w14:paraId="7B10082C" w14:textId="77777777" w:rsidR="00D36A0A" w:rsidRDefault="00D36A0A">
            <w:pPr>
              <w:keepNext/>
              <w:rPr>
                <w:sz w:val="20"/>
                <w:szCs w:val="20"/>
              </w:rPr>
            </w:pPr>
          </w:p>
          <w:p w14:paraId="311669C9" w14:textId="77777777" w:rsidR="00D36A0A" w:rsidRPr="000D1887" w:rsidRDefault="00D36A0A">
            <w:pPr>
              <w:keepNext/>
              <w:rPr>
                <w:sz w:val="20"/>
                <w:szCs w:val="20"/>
              </w:rPr>
            </w:pPr>
          </w:p>
        </w:tc>
      </w:tr>
    </w:tbl>
    <w:p w14:paraId="44B4F541" w14:textId="77777777" w:rsidR="00D36A0A" w:rsidRDefault="00D36A0A" w:rsidP="00D36A0A">
      <w:pPr>
        <w:keepNext/>
        <w:ind w:left="850"/>
      </w:pPr>
      <w:r w:rsidRPr="00B67555">
        <w:t>[Continue on additional sheets if necessary.]</w:t>
      </w:r>
    </w:p>
    <w:p w14:paraId="23FCD559" w14:textId="290C32D6" w:rsidR="008356FA" w:rsidRDefault="008356FA" w:rsidP="0035656F">
      <w:pPr>
        <w:pStyle w:val="Number"/>
      </w:pPr>
      <w:r>
        <w:t xml:space="preserve">Indicate any items that are listed on your current licence that you do </w:t>
      </w:r>
      <w:r>
        <w:rPr>
          <w:b/>
          <w:i/>
        </w:rPr>
        <w:t>not</w:t>
      </w:r>
      <w:r>
        <w:t xml:space="preserve"> intend to supply under the renewed licence.</w:t>
      </w:r>
    </w:p>
    <w:tbl>
      <w:tblPr>
        <w:tblW w:w="0" w:type="auto"/>
        <w:tblInd w:w="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8356FA" w14:paraId="2B75826D" w14:textId="77777777" w:rsidTr="008356FA">
        <w:trPr>
          <w:cantSplit/>
          <w:trHeight w:val="860"/>
        </w:trPr>
        <w:tc>
          <w:tcPr>
            <w:tcW w:w="8789" w:type="dxa"/>
            <w:tcBorders>
              <w:top w:val="single" w:sz="4" w:space="0" w:color="auto"/>
              <w:left w:val="single" w:sz="4" w:space="0" w:color="auto"/>
              <w:bottom w:val="single" w:sz="4" w:space="0" w:color="auto"/>
              <w:right w:val="single" w:sz="4" w:space="0" w:color="auto"/>
            </w:tcBorders>
            <w:hideMark/>
          </w:tcPr>
          <w:p w14:paraId="35918A5B" w14:textId="2ABF2091" w:rsidR="008356FA" w:rsidRDefault="008356FA">
            <w:pPr>
              <w:pStyle w:val="TableText"/>
            </w:pPr>
            <w:r>
              <w:t xml:space="preserve">[Reference attached document(s) – </w:t>
            </w:r>
            <w:proofErr w:type="spellStart"/>
            <w:r>
              <w:t>eg</w:t>
            </w:r>
            <w:proofErr w:type="spellEnd"/>
            <w:r>
              <w:t>, a list of items.]</w:t>
            </w:r>
          </w:p>
        </w:tc>
      </w:tr>
    </w:tbl>
    <w:p w14:paraId="5619605F" w14:textId="77777777" w:rsidR="008356FA" w:rsidRDefault="008356FA" w:rsidP="008356FA">
      <w:pPr>
        <w:ind w:left="850"/>
      </w:pPr>
      <w:r>
        <w:t>[Continue on additional sheets if necessary.]</w:t>
      </w:r>
    </w:p>
    <w:p w14:paraId="2692EF02" w14:textId="77777777" w:rsidR="008356FA" w:rsidRDefault="008356FA" w:rsidP="0035656F">
      <w:pPr>
        <w:pStyle w:val="Number"/>
        <w:keepNext/>
        <w:spacing w:after="120"/>
      </w:pPr>
      <w:r>
        <w:rPr>
          <w:rFonts w:ascii="MS Gothic" w:eastAsia="MS Gothic" w:hAnsi="MS Gothic" w:hint="eastAsia"/>
          <w:sz w:val="28"/>
          <w:szCs w:val="28"/>
        </w:rPr>
        <w:t>☐</w:t>
      </w:r>
      <w:r>
        <w:tab/>
        <w:t xml:space="preserve">I declare that there are no changes to the recall plan in place setting out how to respond if an issue with the product arises. </w:t>
      </w:r>
    </w:p>
    <w:p w14:paraId="6DE7F90A" w14:textId="04D610BE" w:rsidR="008356FA" w:rsidRDefault="008356FA" w:rsidP="00E52AAE">
      <w:pPr>
        <w:pStyle w:val="Number"/>
        <w:keepNext/>
        <w:numPr>
          <w:ilvl w:val="0"/>
          <w:numId w:val="0"/>
        </w:numPr>
        <w:tabs>
          <w:tab w:val="left" w:pos="720"/>
        </w:tabs>
        <w:spacing w:before="120" w:after="120"/>
        <w:ind w:left="851"/>
      </w:pPr>
      <w:r>
        <w:t>OR</w:t>
      </w:r>
      <w:r w:rsidR="00E52AAE">
        <w:t>:</w:t>
      </w:r>
    </w:p>
    <w:p w14:paraId="7749E240" w14:textId="39F1DC25" w:rsidR="008356FA" w:rsidRDefault="008356FA" w:rsidP="008356FA">
      <w:pPr>
        <w:pStyle w:val="Number"/>
        <w:keepNext/>
        <w:numPr>
          <w:ilvl w:val="0"/>
          <w:numId w:val="0"/>
        </w:numPr>
        <w:tabs>
          <w:tab w:val="left" w:pos="720"/>
        </w:tabs>
        <w:spacing w:before="120" w:after="120"/>
      </w:pPr>
      <w:r>
        <w:tab/>
      </w:r>
      <w:r>
        <w:tab/>
      </w:r>
      <w:r>
        <w:rPr>
          <w:rFonts w:ascii="MS Gothic" w:eastAsia="MS Gothic" w:hAnsi="MS Gothic" w:hint="eastAsia"/>
          <w:sz w:val="28"/>
          <w:szCs w:val="28"/>
        </w:rPr>
        <w:t>☐</w:t>
      </w:r>
      <w:r>
        <w:tab/>
        <w:t>Provide details of your recall plan.</w:t>
      </w:r>
    </w:p>
    <w:p w14:paraId="0E973AF5" w14:textId="2EB2F2A4" w:rsidR="00EF7B94" w:rsidRDefault="00EF7B94" w:rsidP="0035656F">
      <w:pPr>
        <w:pStyle w:val="Number"/>
        <w:keepNext/>
        <w:numPr>
          <w:ilvl w:val="0"/>
          <w:numId w:val="0"/>
        </w:numPr>
        <w:tabs>
          <w:tab w:val="left" w:pos="720"/>
        </w:tabs>
        <w:spacing w:before="120" w:after="120"/>
        <w:ind w:left="850"/>
      </w:pPr>
      <w:r>
        <w:t xml:space="preserve">Note: </w:t>
      </w:r>
      <w:r w:rsidR="0096669A">
        <w:t xml:space="preserve">The recall plan must comply with the New Zealand </w:t>
      </w:r>
      <w:r w:rsidR="00694922">
        <w:t xml:space="preserve">Medicines and Medical Devices Recall </w:t>
      </w:r>
      <w:r w:rsidR="0096669A">
        <w:t>Code</w:t>
      </w:r>
      <w:r w:rsidR="00694922">
        <w:t>.</w:t>
      </w:r>
      <w:r w:rsidR="0096669A">
        <w:t xml:space="preserve"> </w:t>
      </w:r>
    </w:p>
    <w:tbl>
      <w:tblPr>
        <w:tblW w:w="0" w:type="auto"/>
        <w:tblInd w:w="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8356FA" w14:paraId="1E1E11F6" w14:textId="77777777" w:rsidTr="008356FA">
        <w:trPr>
          <w:cantSplit/>
          <w:trHeight w:val="806"/>
        </w:trPr>
        <w:tc>
          <w:tcPr>
            <w:tcW w:w="8789" w:type="dxa"/>
            <w:tcBorders>
              <w:top w:val="single" w:sz="4" w:space="0" w:color="auto"/>
              <w:left w:val="single" w:sz="4" w:space="0" w:color="auto"/>
              <w:bottom w:val="single" w:sz="4" w:space="0" w:color="auto"/>
              <w:right w:val="single" w:sz="4" w:space="0" w:color="auto"/>
            </w:tcBorders>
            <w:hideMark/>
          </w:tcPr>
          <w:p w14:paraId="6879A78F" w14:textId="77777777" w:rsidR="008356FA" w:rsidRDefault="008356FA">
            <w:pPr>
              <w:pStyle w:val="Number"/>
              <w:keepNext/>
              <w:numPr>
                <w:ilvl w:val="0"/>
                <w:numId w:val="0"/>
              </w:numPr>
              <w:tabs>
                <w:tab w:val="left" w:pos="720"/>
              </w:tabs>
              <w:spacing w:before="120" w:after="120"/>
            </w:pPr>
            <w:r>
              <w:t>Reference previously provided document or attach resubmitted document</w:t>
            </w:r>
          </w:p>
        </w:tc>
      </w:tr>
    </w:tbl>
    <w:p w14:paraId="02A3CB42" w14:textId="77777777" w:rsidR="008356FA" w:rsidRDefault="008356FA" w:rsidP="0035656F">
      <w:pPr>
        <w:pStyle w:val="Number"/>
        <w:keepNext/>
        <w:numPr>
          <w:ilvl w:val="0"/>
          <w:numId w:val="0"/>
        </w:numPr>
        <w:tabs>
          <w:tab w:val="left" w:pos="720"/>
        </w:tabs>
        <w:spacing w:before="120"/>
      </w:pPr>
      <w:r>
        <w:tab/>
      </w:r>
      <w:r>
        <w:tab/>
        <w:t>[Continue on additional sheets if necessary.]</w:t>
      </w:r>
    </w:p>
    <w:p w14:paraId="21EC35A3" w14:textId="77777777" w:rsidR="000552F2" w:rsidRPr="00B35E37" w:rsidRDefault="000552F2" w:rsidP="00313118">
      <w:pPr>
        <w:pStyle w:val="Heading2"/>
        <w:spacing w:before="480"/>
      </w:pPr>
      <w:r w:rsidRPr="00B35E37">
        <w:t>Security arrangements at this location</w:t>
      </w:r>
    </w:p>
    <w:p w14:paraId="1346E4A3" w14:textId="22A6C30A" w:rsidR="00852119" w:rsidRDefault="00F40531" w:rsidP="00BC7DD3">
      <w:pPr>
        <w:pStyle w:val="Number"/>
        <w:spacing w:before="120"/>
        <w:ind w:left="1276" w:hanging="1276"/>
      </w:pPr>
      <w:r w:rsidRPr="00B67555">
        <w:rPr>
          <w:rFonts w:ascii="MS Gothic" w:eastAsia="MS Gothic" w:hAnsi="MS Gothic"/>
          <w:sz w:val="28"/>
          <w:szCs w:val="28"/>
        </w:rPr>
        <w:t>☐</w:t>
      </w:r>
      <w:r>
        <w:tab/>
      </w:r>
      <w:r w:rsidR="00A94B63">
        <w:t xml:space="preserve">I declare that there are no changes </w:t>
      </w:r>
      <w:r>
        <w:t>to</w:t>
      </w:r>
      <w:r w:rsidR="00BC7DD3">
        <w:t xml:space="preserve"> </w:t>
      </w:r>
      <w:r w:rsidR="000552F2" w:rsidRPr="00B35E37">
        <w:t>the arrangements for physical and procedural security</w:t>
      </w:r>
      <w:r w:rsidR="00852310">
        <w:t>,</w:t>
      </w:r>
      <w:r w:rsidR="000552F2" w:rsidRPr="00B35E37">
        <w:t xml:space="preserve"> as well as security of staff members. </w:t>
      </w:r>
    </w:p>
    <w:p w14:paraId="21EC35A4" w14:textId="5B8D8F5E" w:rsidR="000552F2" w:rsidRPr="00526EFE" w:rsidRDefault="00852119" w:rsidP="00852119">
      <w:pPr>
        <w:pStyle w:val="Number"/>
        <w:numPr>
          <w:ilvl w:val="0"/>
          <w:numId w:val="0"/>
        </w:numPr>
        <w:spacing w:before="120"/>
        <w:ind w:left="850" w:hanging="850"/>
      </w:pPr>
      <w:r>
        <w:tab/>
      </w:r>
      <w:r w:rsidRPr="00852119">
        <w:t xml:space="preserve">Note: Changes to security arrangements </w:t>
      </w:r>
      <w:r w:rsidR="00AD4AE6">
        <w:t>should</w:t>
      </w:r>
      <w:r w:rsidRPr="00852119">
        <w:t xml:space="preserve"> be submitted as an application to amend the licence. </w:t>
      </w:r>
    </w:p>
    <w:p w14:paraId="21EC35A9" w14:textId="432144DD" w:rsidR="000552F2" w:rsidRPr="00B35E37" w:rsidRDefault="000552F2" w:rsidP="00BC7DD3">
      <w:pPr>
        <w:pStyle w:val="Heading2"/>
        <w:spacing w:before="480"/>
      </w:pPr>
      <w:r w:rsidRPr="00B35E37">
        <w:t>Registers and record-keeping</w:t>
      </w:r>
    </w:p>
    <w:p w14:paraId="21EC35AA" w14:textId="4595041F" w:rsidR="000552F2" w:rsidRPr="00B35E37" w:rsidRDefault="000552F2" w:rsidP="00526EFE">
      <w:r w:rsidRPr="00B35E37">
        <w:t>Regulation 66 of the Misuse of Drugs (Medicinal Cannabis) Regulations 2019 requires the licence holder to keep records of the amounts of cannabis starting material, cannabis-based ingredients and medicinal cannabis products held and supplied during the period of the licence.</w:t>
      </w:r>
    </w:p>
    <w:p w14:paraId="21EC35AB" w14:textId="782BB980" w:rsidR="000552F2" w:rsidRDefault="00F40531" w:rsidP="00BC7DD3">
      <w:pPr>
        <w:pStyle w:val="Number"/>
        <w:spacing w:after="120"/>
        <w:ind w:left="1275" w:hanging="1275"/>
      </w:pPr>
      <w:bookmarkStart w:id="2" w:name="_Hlk78434165"/>
      <w:r w:rsidRPr="00B67555">
        <w:rPr>
          <w:rFonts w:ascii="MS Gothic" w:eastAsia="MS Gothic" w:hAnsi="MS Gothic"/>
          <w:sz w:val="28"/>
          <w:szCs w:val="28"/>
        </w:rPr>
        <w:t>☐</w:t>
      </w:r>
      <w:r>
        <w:tab/>
      </w:r>
      <w:r w:rsidR="00A94B63">
        <w:t>I declare that there are no changes</w:t>
      </w:r>
      <w:r>
        <w:t xml:space="preserve"> to</w:t>
      </w:r>
      <w:bookmarkEnd w:id="2"/>
      <w:r w:rsidR="00E001CF">
        <w:t xml:space="preserve"> the record-keeping system and</w:t>
      </w:r>
      <w:r w:rsidR="000552F2" w:rsidRPr="00B35E37">
        <w:t xml:space="preserve"> the location records </w:t>
      </w:r>
      <w:r w:rsidR="00852310">
        <w:t>are</w:t>
      </w:r>
      <w:r w:rsidR="000552F2" w:rsidRPr="00B35E37">
        <w:t xml:space="preserve"> kept.</w:t>
      </w:r>
    </w:p>
    <w:p w14:paraId="228F42E6" w14:textId="16E54C5D" w:rsidR="00E001CF" w:rsidRDefault="009A7875" w:rsidP="009A7875">
      <w:pPr>
        <w:pStyle w:val="Number"/>
        <w:numPr>
          <w:ilvl w:val="0"/>
          <w:numId w:val="0"/>
        </w:numPr>
        <w:spacing w:before="120" w:after="120"/>
      </w:pPr>
      <w:r>
        <w:tab/>
      </w:r>
      <w:r>
        <w:tab/>
        <w:t>OR</w:t>
      </w:r>
      <w:r w:rsidR="0035656F">
        <w:t>:</w:t>
      </w:r>
    </w:p>
    <w:p w14:paraId="41C4B1E6" w14:textId="77777777" w:rsidR="0035656F" w:rsidRDefault="00E001CF" w:rsidP="0035656F">
      <w:pPr>
        <w:pStyle w:val="Number"/>
        <w:numPr>
          <w:ilvl w:val="0"/>
          <w:numId w:val="0"/>
        </w:numPr>
        <w:spacing w:before="120"/>
        <w:ind w:left="850" w:hanging="850"/>
      </w:pPr>
      <w:r>
        <w:tab/>
      </w:r>
      <w:r w:rsidR="009A7875" w:rsidRPr="00B67555">
        <w:rPr>
          <w:rFonts w:ascii="MS Gothic" w:eastAsia="MS Gothic" w:hAnsi="MS Gothic"/>
          <w:sz w:val="28"/>
          <w:szCs w:val="28"/>
        </w:rPr>
        <w:t>☐</w:t>
      </w:r>
      <w:r w:rsidR="009A7875">
        <w:tab/>
        <w:t>The record-keeping system and where the records are kept have been changed</w:t>
      </w:r>
      <w:r>
        <w:t>.</w:t>
      </w:r>
    </w:p>
    <w:p w14:paraId="07F9C079" w14:textId="74BE40B1" w:rsidR="00A139AD" w:rsidRDefault="00A139AD" w:rsidP="00E52AAE">
      <w:pPr>
        <w:pStyle w:val="Number"/>
        <w:numPr>
          <w:ilvl w:val="0"/>
          <w:numId w:val="0"/>
        </w:numPr>
        <w:spacing w:before="120"/>
        <w:ind w:left="850"/>
      </w:pPr>
      <w:r w:rsidRPr="00B35E37">
        <w:t>Describe the location where the records will be kept.</w:t>
      </w:r>
    </w:p>
    <w:tbl>
      <w:tblPr>
        <w:tblW w:w="0" w:type="auto"/>
        <w:tblInd w:w="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A139AD" w:rsidRPr="00B67555" w14:paraId="6EA4168C" w14:textId="77777777" w:rsidTr="00BA05DB">
        <w:trPr>
          <w:cantSplit/>
          <w:trHeight w:val="1134"/>
        </w:trPr>
        <w:tc>
          <w:tcPr>
            <w:tcW w:w="8789" w:type="dxa"/>
            <w:shd w:val="clear" w:color="auto" w:fill="auto"/>
          </w:tcPr>
          <w:p w14:paraId="13599489" w14:textId="77777777" w:rsidR="00A139AD" w:rsidRPr="002B37AE" w:rsidRDefault="00A139AD" w:rsidP="00BA05DB">
            <w:pPr>
              <w:pStyle w:val="TableText"/>
            </w:pPr>
            <w:r w:rsidRPr="002B37AE">
              <w:t>[Reference attached document(s).]</w:t>
            </w:r>
          </w:p>
        </w:tc>
      </w:tr>
    </w:tbl>
    <w:p w14:paraId="2801DD57" w14:textId="77777777" w:rsidR="00A139AD" w:rsidRPr="00B67555" w:rsidRDefault="00A139AD" w:rsidP="00A139AD">
      <w:pPr>
        <w:ind w:left="850"/>
      </w:pPr>
      <w:r w:rsidRPr="00B67555">
        <w:t>[Continue on additional sheets if necessary.]</w:t>
      </w:r>
    </w:p>
    <w:p w14:paraId="21EC35AF" w14:textId="2E4777FE" w:rsidR="000552F2" w:rsidRPr="00B35E37" w:rsidRDefault="000552F2" w:rsidP="00BC7DD3">
      <w:pPr>
        <w:pStyle w:val="Heading2"/>
        <w:spacing w:before="480"/>
      </w:pPr>
      <w:r w:rsidRPr="00B35E37">
        <w:lastRenderedPageBreak/>
        <w:t>Additional information about activities at this location</w:t>
      </w:r>
    </w:p>
    <w:p w14:paraId="7EB40EB7" w14:textId="5F7F3C93" w:rsidR="0051137D" w:rsidRPr="00412B17" w:rsidRDefault="009A7875" w:rsidP="0051137D">
      <w:pPr>
        <w:pStyle w:val="Number"/>
        <w:spacing w:after="120"/>
        <w:rPr>
          <w:b/>
          <w:bCs/>
          <w:color w:val="076283"/>
          <w:szCs w:val="20"/>
          <w14:textFill>
            <w14:solidFill>
              <w14:srgbClr w14:val="076283">
                <w14:lumMod w14:val="75000"/>
              </w14:srgbClr>
            </w14:solidFill>
          </w14:textFill>
        </w:rPr>
      </w:pPr>
      <w:bookmarkStart w:id="3" w:name="_Hlk83214761"/>
      <w:bookmarkStart w:id="4" w:name="_Hlk83209544"/>
      <w:r w:rsidRPr="00412B17">
        <w:rPr>
          <w:b/>
          <w:bCs/>
          <w:color w:val="076283"/>
          <w:szCs w:val="20"/>
          <w14:textFill>
            <w14:solidFill>
              <w14:srgbClr w14:val="076283">
                <w14:lumMod w14:val="75000"/>
              </w14:srgbClr>
            </w14:solidFill>
          </w14:textFill>
        </w:rPr>
        <w:t>Standard Operating Procedures</w:t>
      </w:r>
      <w:r w:rsidR="0096602C">
        <w:rPr>
          <w:b/>
          <w:bCs/>
          <w:color w:val="076283"/>
          <w:szCs w:val="20"/>
          <w14:textFill>
            <w14:solidFill>
              <w14:srgbClr w14:val="076283">
                <w14:lumMod w14:val="75000"/>
              </w14:srgbClr>
            </w14:solidFill>
          </w14:textFill>
        </w:rPr>
        <w:t xml:space="preserve"> (or similar)</w:t>
      </w:r>
    </w:p>
    <w:bookmarkEnd w:id="3"/>
    <w:p w14:paraId="21EC35B0" w14:textId="472582A7" w:rsidR="000552F2" w:rsidRDefault="0051137D" w:rsidP="00C224E6">
      <w:pPr>
        <w:pStyle w:val="Number"/>
        <w:keepNext/>
        <w:numPr>
          <w:ilvl w:val="0"/>
          <w:numId w:val="0"/>
        </w:numPr>
        <w:tabs>
          <w:tab w:val="left" w:pos="851"/>
        </w:tabs>
        <w:spacing w:before="120" w:after="120"/>
        <w:ind w:left="1276" w:hanging="1276"/>
      </w:pPr>
      <w:r w:rsidRPr="0051137D">
        <w:t xml:space="preserve"> </w:t>
      </w:r>
      <w:r>
        <w:tab/>
      </w:r>
      <w:r w:rsidR="00F40531" w:rsidRPr="00B67555">
        <w:rPr>
          <w:rFonts w:ascii="MS Gothic" w:eastAsia="MS Gothic" w:hAnsi="MS Gothic"/>
          <w:sz w:val="28"/>
          <w:szCs w:val="28"/>
        </w:rPr>
        <w:t>☐</w:t>
      </w:r>
      <w:r w:rsidR="00F40531">
        <w:tab/>
        <w:t xml:space="preserve">I declare that there are no changes to </w:t>
      </w:r>
      <w:bookmarkEnd w:id="4"/>
      <w:r w:rsidR="000552F2" w:rsidRPr="00B35E37">
        <w:t xml:space="preserve">the standard operating procedures covering the </w:t>
      </w:r>
      <w:r w:rsidR="0096602C">
        <w:t xml:space="preserve">security of </w:t>
      </w:r>
      <w:r w:rsidR="000552F2" w:rsidRPr="00B35E37">
        <w:t>supp</w:t>
      </w:r>
      <w:r w:rsidR="0090218E">
        <w:t>ly activities at this location.</w:t>
      </w:r>
    </w:p>
    <w:p w14:paraId="00D70B00" w14:textId="23720C1E" w:rsidR="00A139AD" w:rsidRPr="0051137D" w:rsidRDefault="00A139AD" w:rsidP="00C224E6">
      <w:pPr>
        <w:pStyle w:val="Number"/>
        <w:keepNext/>
        <w:numPr>
          <w:ilvl w:val="0"/>
          <w:numId w:val="0"/>
        </w:numPr>
        <w:tabs>
          <w:tab w:val="left" w:pos="851"/>
        </w:tabs>
        <w:spacing w:before="120" w:after="120"/>
        <w:ind w:left="1276" w:hanging="1276"/>
        <w:rPr>
          <w:color w:val="000080"/>
        </w:rPr>
      </w:pPr>
      <w:r>
        <w:tab/>
        <w:t>OR</w:t>
      </w:r>
      <w:r w:rsidR="00E52AAE">
        <w:t>:</w:t>
      </w:r>
    </w:p>
    <w:p w14:paraId="17C59F92" w14:textId="3A28FB76" w:rsidR="00610575" w:rsidRPr="0051137D" w:rsidRDefault="0051137D" w:rsidP="0051137D">
      <w:pPr>
        <w:pStyle w:val="Number"/>
        <w:keepNext/>
        <w:numPr>
          <w:ilvl w:val="0"/>
          <w:numId w:val="0"/>
        </w:numPr>
        <w:tabs>
          <w:tab w:val="left" w:pos="851"/>
        </w:tabs>
        <w:spacing w:before="120" w:after="120"/>
        <w:ind w:left="1275" w:hanging="1275"/>
      </w:pPr>
      <w:bookmarkStart w:id="5" w:name="_Hlk83209565"/>
      <w:r w:rsidRPr="0051137D">
        <w:tab/>
      </w:r>
      <w:bookmarkStart w:id="6" w:name="_Hlk83214251"/>
      <w:r w:rsidRPr="0051137D">
        <w:rPr>
          <w:rFonts w:ascii="MS Gothic" w:eastAsia="MS Gothic" w:hAnsi="MS Gothic"/>
          <w:sz w:val="28"/>
          <w:szCs w:val="28"/>
        </w:rPr>
        <w:t>☐</w:t>
      </w:r>
      <w:r w:rsidRPr="0051137D">
        <w:tab/>
      </w:r>
      <w:r w:rsidR="00610575" w:rsidRPr="0051137D">
        <w:t xml:space="preserve">The standard operating procedures </w:t>
      </w:r>
      <w:r w:rsidR="0096602C">
        <w:t xml:space="preserve">relating to security </w:t>
      </w:r>
      <w:r w:rsidR="00610575" w:rsidRPr="0051137D">
        <w:t xml:space="preserve">have been </w:t>
      </w:r>
      <w:proofErr w:type="gramStart"/>
      <w:r w:rsidR="00610575" w:rsidRPr="0051137D">
        <w:t>updated,</w:t>
      </w:r>
      <w:r w:rsidR="0096602C">
        <w:t xml:space="preserve"> and</w:t>
      </w:r>
      <w:proofErr w:type="gramEnd"/>
      <w:r w:rsidR="0096602C">
        <w:t xml:space="preserve"> are attached</w:t>
      </w:r>
      <w:bookmarkEnd w:id="6"/>
      <w:r w:rsidR="0096602C">
        <w:t>.</w:t>
      </w:r>
    </w:p>
    <w:tbl>
      <w:tblPr>
        <w:tblW w:w="0" w:type="auto"/>
        <w:tblInd w:w="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90218E" w:rsidRPr="00B67555" w14:paraId="21EC35B2" w14:textId="76EABD78" w:rsidTr="00BC7DD3">
        <w:trPr>
          <w:cantSplit/>
          <w:trHeight w:val="856"/>
        </w:trPr>
        <w:tc>
          <w:tcPr>
            <w:tcW w:w="8789" w:type="dxa"/>
            <w:shd w:val="clear" w:color="auto" w:fill="auto"/>
          </w:tcPr>
          <w:p w14:paraId="21EC35B1" w14:textId="7F86F179" w:rsidR="0090218E" w:rsidRPr="002B37AE" w:rsidRDefault="001103E7" w:rsidP="007F19B4">
            <w:pPr>
              <w:pStyle w:val="TableText"/>
            </w:pPr>
            <w:r>
              <w:t xml:space="preserve"> </w:t>
            </w:r>
            <w:bookmarkStart w:id="7" w:name="_Hlk83209681"/>
            <w:r w:rsidR="00610575">
              <w:t xml:space="preserve">[Reference updated </w:t>
            </w:r>
            <w:r>
              <w:t>document</w:t>
            </w:r>
            <w:r w:rsidR="00610575">
              <w:t>s attached].</w:t>
            </w:r>
            <w:bookmarkEnd w:id="7"/>
          </w:p>
        </w:tc>
      </w:tr>
    </w:tbl>
    <w:bookmarkEnd w:id="5"/>
    <w:p w14:paraId="397ADA35" w14:textId="5F217A43" w:rsidR="009A7875" w:rsidRPr="00B67555" w:rsidRDefault="0090218E" w:rsidP="009A7875">
      <w:pPr>
        <w:ind w:left="850"/>
      </w:pPr>
      <w:r w:rsidRPr="00B67555">
        <w:t>[Continue on additional sheets if necessary.]</w:t>
      </w:r>
    </w:p>
    <w:p w14:paraId="21EC35D4" w14:textId="012C76BD" w:rsidR="00595107" w:rsidRPr="00B67555" w:rsidRDefault="00595107" w:rsidP="00E52AAE">
      <w:pPr>
        <w:spacing w:before="360" w:after="120"/>
      </w:pPr>
    </w:p>
    <w:sectPr w:rsidR="00595107" w:rsidRPr="00B67555" w:rsidSect="0029716E">
      <w:footerReference w:type="default" r:id="rId12"/>
      <w:footerReference w:type="first" r:id="rId13"/>
      <w:pgSz w:w="11906" w:h="16838" w:code="9"/>
      <w:pgMar w:top="851" w:right="1134" w:bottom="851" w:left="1134" w:header="425"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5BE4E0" w14:textId="77777777" w:rsidR="00304662" w:rsidRDefault="00304662">
      <w:r>
        <w:separator/>
      </w:r>
    </w:p>
    <w:p w14:paraId="1F683D1E" w14:textId="77777777" w:rsidR="00304662" w:rsidRDefault="00304662"/>
  </w:endnote>
  <w:endnote w:type="continuationSeparator" w:id="0">
    <w:p w14:paraId="22AF351F" w14:textId="77777777" w:rsidR="00304662" w:rsidRDefault="00304662">
      <w:r>
        <w:continuationSeparator/>
      </w:r>
    </w:p>
    <w:p w14:paraId="3695AA13" w14:textId="77777777" w:rsidR="00304662" w:rsidRDefault="00304662"/>
  </w:endnote>
  <w:endnote w:type="continuationNotice" w:id="1">
    <w:p w14:paraId="70C3F76E" w14:textId="77777777" w:rsidR="00304662" w:rsidRDefault="00304662">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äori">
    <w:altName w:val="Arial"/>
    <w:panose1 w:val="00000000000000000000"/>
    <w:charset w:val="00"/>
    <w:family w:val="swiss"/>
    <w:notTrueType/>
    <w:pitch w:val="variable"/>
    <w:sig w:usb0="00000003" w:usb1="00000000" w:usb2="00000000" w:usb3="00000000" w:csb0="00000001" w:csb1="00000000"/>
  </w:font>
  <w:font w:name="Avenir">
    <w:altName w:val="Calibri"/>
    <w:charset w:val="00"/>
    <w:family w:val="swiss"/>
    <w:pitch w:val="variable"/>
    <w:sig w:usb0="800000AF" w:usb1="5000204A" w:usb2="00000000" w:usb3="00000000" w:csb0="0000009B" w:csb1="00000000"/>
  </w:font>
  <w:font w:name="Avenir Black">
    <w:altName w:val="Calibri"/>
    <w:charset w:val="00"/>
    <w:family w:val="swiss"/>
    <w:pitch w:val="variable"/>
    <w:sig w:usb0="800000AF" w:usb1="5000204A" w:usb2="00000000" w:usb3="00000000" w:csb0="0000009B"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Avenir Medium">
    <w:altName w:val="Calibri"/>
    <w:charset w:val="00"/>
    <w:family w:val="auto"/>
    <w:pitch w:val="variable"/>
    <w:sig w:usb0="800000AF" w:usb1="5000204A" w:usb2="00000000" w:usb3="00000000" w:csb0="0000009B" w:csb1="00000000"/>
  </w:font>
  <w:font w:name="Segoe UI Semibold">
    <w:panose1 w:val="020B07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40" w:type="dxa"/>
      <w:tblLayout w:type="fixed"/>
      <w:tblCellMar>
        <w:left w:w="0" w:type="dxa"/>
        <w:right w:w="0" w:type="dxa"/>
      </w:tblCellMar>
      <w:tblLook w:val="04A0" w:firstRow="1" w:lastRow="0" w:firstColumn="1" w:lastColumn="0" w:noHBand="0" w:noVBand="1"/>
    </w:tblPr>
    <w:tblGrid>
      <w:gridCol w:w="8931"/>
      <w:gridCol w:w="709"/>
    </w:tblGrid>
    <w:tr w:rsidR="007F19B4" w14:paraId="21EC35DE" w14:textId="77777777" w:rsidTr="00984BFA">
      <w:trPr>
        <w:cantSplit/>
      </w:trPr>
      <w:tc>
        <w:tcPr>
          <w:tcW w:w="8931" w:type="dxa"/>
          <w:vAlign w:val="center"/>
        </w:tcPr>
        <w:p w14:paraId="21EC35DC" w14:textId="344E29E7" w:rsidR="007F19B4" w:rsidRDefault="008F6B88" w:rsidP="00E52AAE">
          <w:pPr>
            <w:pStyle w:val="RectoFooter"/>
            <w:jc w:val="center"/>
          </w:pPr>
          <w:r>
            <w:t xml:space="preserve">form R section RF – application to renew a medicinal cannabis licence – </w:t>
          </w:r>
          <w:r w:rsidR="00BC7DD3">
            <w:t>JU</w:t>
          </w:r>
          <w:r w:rsidR="003C6A74">
            <w:t>ly</w:t>
          </w:r>
          <w:r w:rsidR="00412B17">
            <w:t xml:space="preserve"> 202</w:t>
          </w:r>
          <w:r w:rsidR="003C6A74">
            <w:t>4</w:t>
          </w:r>
        </w:p>
      </w:tc>
      <w:tc>
        <w:tcPr>
          <w:tcW w:w="709" w:type="dxa"/>
          <w:vAlign w:val="center"/>
        </w:tcPr>
        <w:p w14:paraId="21EC35DD" w14:textId="77777777" w:rsidR="007F19B4" w:rsidRPr="00931466" w:rsidRDefault="007F19B4" w:rsidP="0010290D">
          <w:pPr>
            <w:pStyle w:val="Footer"/>
            <w:spacing w:before="0"/>
            <w:jc w:val="right"/>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sidR="00595107">
            <w:rPr>
              <w:rStyle w:val="PageNumber"/>
              <w:noProof/>
            </w:rPr>
            <w:t>4</w:t>
          </w:r>
          <w:r w:rsidRPr="00931466">
            <w:rPr>
              <w:rStyle w:val="PageNumber"/>
            </w:rPr>
            <w:fldChar w:fldCharType="end"/>
          </w:r>
        </w:p>
      </w:tc>
    </w:tr>
  </w:tbl>
  <w:p w14:paraId="21EC35DF" w14:textId="77777777" w:rsidR="007F19B4" w:rsidRPr="00102466" w:rsidRDefault="007F19B4" w:rsidP="00102466">
    <w:pPr>
      <w:pStyle w:val="Footer"/>
      <w:spacing w:before="0" w:line="36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40" w:type="dxa"/>
      <w:tblLayout w:type="fixed"/>
      <w:tblCellMar>
        <w:left w:w="0" w:type="dxa"/>
        <w:right w:w="0" w:type="dxa"/>
      </w:tblCellMar>
      <w:tblLook w:val="04A0" w:firstRow="1" w:lastRow="0" w:firstColumn="1" w:lastColumn="0" w:noHBand="0" w:noVBand="1"/>
    </w:tblPr>
    <w:tblGrid>
      <w:gridCol w:w="8931"/>
      <w:gridCol w:w="709"/>
    </w:tblGrid>
    <w:tr w:rsidR="0062181F" w14:paraId="1C097317" w14:textId="77777777">
      <w:trPr>
        <w:cantSplit/>
      </w:trPr>
      <w:tc>
        <w:tcPr>
          <w:tcW w:w="8931" w:type="dxa"/>
          <w:vAlign w:val="center"/>
        </w:tcPr>
        <w:p w14:paraId="37FD150D" w14:textId="77777777" w:rsidR="0062181F" w:rsidRDefault="0062181F" w:rsidP="0062181F">
          <w:pPr>
            <w:pStyle w:val="RectoFooter"/>
          </w:pPr>
          <w:r>
            <w:t>form R section RF – application to renew a medicinal cannabis licence – May 2021</w:t>
          </w:r>
        </w:p>
      </w:tc>
      <w:tc>
        <w:tcPr>
          <w:tcW w:w="709" w:type="dxa"/>
          <w:vAlign w:val="center"/>
        </w:tcPr>
        <w:p w14:paraId="031D7476" w14:textId="77777777" w:rsidR="0062181F" w:rsidRPr="00931466" w:rsidRDefault="0062181F" w:rsidP="0062181F">
          <w:pPr>
            <w:pStyle w:val="Footer"/>
            <w:spacing w:before="0"/>
            <w:jc w:val="right"/>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Pr>
              <w:rStyle w:val="PageNumber"/>
              <w:noProof/>
            </w:rPr>
            <w:t>4</w:t>
          </w:r>
          <w:r w:rsidRPr="00931466">
            <w:rPr>
              <w:rStyle w:val="PageNumber"/>
            </w:rPr>
            <w:fldChar w:fldCharType="end"/>
          </w:r>
        </w:p>
      </w:tc>
    </w:tr>
  </w:tbl>
  <w:p w14:paraId="6E529352" w14:textId="77777777" w:rsidR="008F6B88" w:rsidRDefault="008F6B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201B0B" w14:textId="77777777" w:rsidR="00304662" w:rsidRPr="00A26E6B" w:rsidRDefault="00304662" w:rsidP="00A26E6B"/>
  </w:footnote>
  <w:footnote w:type="continuationSeparator" w:id="0">
    <w:p w14:paraId="45245144" w14:textId="77777777" w:rsidR="00304662" w:rsidRDefault="00304662">
      <w:r>
        <w:continuationSeparator/>
      </w:r>
    </w:p>
    <w:p w14:paraId="1D4E8003" w14:textId="77777777" w:rsidR="00304662" w:rsidRDefault="00304662"/>
  </w:footnote>
  <w:footnote w:type="continuationNotice" w:id="1">
    <w:p w14:paraId="5B7BC5A7" w14:textId="77777777" w:rsidR="00304662" w:rsidRDefault="00304662">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817C7"/>
    <w:multiLevelType w:val="multilevel"/>
    <w:tmpl w:val="72EADF5C"/>
    <w:lvl w:ilvl="0">
      <w:start w:val="1"/>
      <w:numFmt w:val="decimal"/>
      <w:lvlText w:val="%1"/>
      <w:lvlJc w:val="left"/>
      <w:pPr>
        <w:ind w:left="992" w:hanging="992"/>
      </w:pPr>
      <w:rPr>
        <w:rFonts w:hint="default"/>
      </w:rPr>
    </w:lvl>
    <w:lvl w:ilvl="1">
      <w:start w:val="1"/>
      <w:numFmt w:val="lowerLetter"/>
      <w:lvlText w:val="%2."/>
      <w:lvlJc w:val="left"/>
      <w:pPr>
        <w:ind w:left="992" w:hanging="992"/>
      </w:pPr>
      <w:rPr>
        <w:rFonts w:hint="default"/>
      </w:rPr>
    </w:lvl>
    <w:lvl w:ilvl="2">
      <w:start w:val="1"/>
      <w:numFmt w:val="none"/>
      <w:suff w:val="nothing"/>
      <w:lvlText w:val="%3"/>
      <w:lvlJc w:val="left"/>
      <w:pPr>
        <w:ind w:left="0" w:firstLine="0"/>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1134" w:hanging="567"/>
      </w:pPr>
      <w:rPr>
        <w:rFonts w:hint="default"/>
      </w:rPr>
    </w:lvl>
    <w:lvl w:ilvl="5">
      <w:start w:val="1"/>
      <w:numFmt w:val="lowerRoman"/>
      <w:pStyle w:val="Roman"/>
      <w:lvlText w:val="%6."/>
      <w:lvlJc w:val="left"/>
      <w:pPr>
        <w:ind w:left="1701"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42E1B55"/>
    <w:multiLevelType w:val="singleLevel"/>
    <w:tmpl w:val="1A46536C"/>
    <w:lvl w:ilvl="0">
      <w:start w:val="1"/>
      <w:numFmt w:val="bullet"/>
      <w:pStyle w:val="TableBullet"/>
      <w:lvlText w:val=""/>
      <w:lvlJc w:val="left"/>
      <w:pPr>
        <w:tabs>
          <w:tab w:val="num" w:pos="284"/>
        </w:tabs>
        <w:ind w:left="284" w:hanging="284"/>
      </w:pPr>
      <w:rPr>
        <w:rFonts w:ascii="Symbol" w:hAnsi="Symbol" w:hint="default"/>
        <w:sz w:val="16"/>
        <w:szCs w:val="16"/>
      </w:rPr>
    </w:lvl>
  </w:abstractNum>
  <w:abstractNum w:abstractNumId="2" w15:restartNumberingAfterBreak="0">
    <w:nsid w:val="3CA71F78"/>
    <w:multiLevelType w:val="hybridMultilevel"/>
    <w:tmpl w:val="0D76E58A"/>
    <w:lvl w:ilvl="0" w:tplc="33A80CE8">
      <w:start w:val="1"/>
      <w:numFmt w:val="bullet"/>
      <w:pStyle w:val="Dash"/>
      <w:lvlText w:val="–"/>
      <w:lvlJc w:val="left"/>
      <w:pPr>
        <w:tabs>
          <w:tab w:val="num" w:pos="567"/>
        </w:tabs>
        <w:ind w:left="567" w:hanging="283"/>
      </w:pPr>
      <w:rPr>
        <w:rFonts w:ascii="Arial" w:hAnsi="Arial" w:hint="default"/>
        <w:b w:val="0"/>
        <w:i w:val="0"/>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00E20E8"/>
    <w:multiLevelType w:val="hybridMultilevel"/>
    <w:tmpl w:val="FD9CE56E"/>
    <w:lvl w:ilvl="0" w:tplc="84F4142A">
      <w:start w:val="1"/>
      <w:numFmt w:val="bullet"/>
      <w:pStyle w:val="TableDash"/>
      <w:lvlText w:val="–"/>
      <w:lvlJc w:val="left"/>
      <w:pPr>
        <w:tabs>
          <w:tab w:val="num" w:pos="567"/>
        </w:tabs>
        <w:ind w:left="567" w:hanging="283"/>
      </w:pPr>
      <w:rPr>
        <w:rFonts w:ascii="Arial Mäori" w:hAnsi="Arial Mäori"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00470B5"/>
    <w:multiLevelType w:val="hybridMultilevel"/>
    <w:tmpl w:val="40A21A5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5FEC3448"/>
    <w:multiLevelType w:val="multilevel"/>
    <w:tmpl w:val="C2A01ED6"/>
    <w:lvl w:ilvl="0">
      <w:start w:val="1"/>
      <w:numFmt w:val="decimal"/>
      <w:suff w:val="nothing"/>
      <w:lvlText w:val="Section %1: "/>
      <w:lvlJc w:val="left"/>
      <w:pPr>
        <w:ind w:left="0" w:firstLine="0"/>
      </w:pPr>
      <w:rPr>
        <w:rFonts w:hint="default"/>
      </w:rPr>
    </w:lvl>
    <w:lvl w:ilvl="1">
      <w:start w:val="1"/>
      <w:numFmt w:val="decimal"/>
      <w:lvlText w:val="%1.%2"/>
      <w:lvlJc w:val="left"/>
      <w:pPr>
        <w:ind w:left="851" w:hanging="851"/>
      </w:pPr>
      <w:rPr>
        <w:rFonts w:hint="default"/>
      </w:rPr>
    </w:lvl>
    <w:lvl w:ilvl="2">
      <w:start w:val="1"/>
      <w:numFmt w:val="decimal"/>
      <w:pStyle w:val="Heading3"/>
      <w:lvlText w:val="%1.%2.%3"/>
      <w:lvlJc w:val="left"/>
      <w:pPr>
        <w:ind w:left="851" w:hanging="851"/>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71AE76B9"/>
    <w:multiLevelType w:val="multilevel"/>
    <w:tmpl w:val="AE4E8B1A"/>
    <w:lvl w:ilvl="0">
      <w:start w:val="6"/>
      <w:numFmt w:val="upperLetter"/>
      <w:pStyle w:val="Heading1"/>
      <w:suff w:val="nothing"/>
      <w:lvlText w:val="Section R%1: "/>
      <w:lvlJc w:val="left"/>
      <w:pPr>
        <w:ind w:left="0" w:firstLine="0"/>
      </w:pPr>
      <w:rPr>
        <w:rFonts w:hint="default"/>
      </w:rPr>
    </w:lvl>
    <w:lvl w:ilvl="1">
      <w:start w:val="1"/>
      <w:numFmt w:val="decimal"/>
      <w:pStyle w:val="Heading2"/>
      <w:suff w:val="nothing"/>
      <w:lvlText w:val="Section R%1%2: "/>
      <w:lvlJc w:val="left"/>
      <w:pPr>
        <w:ind w:left="0" w:firstLine="0"/>
      </w:pPr>
      <w:rPr>
        <w:rFonts w:hint="default"/>
      </w:rPr>
    </w:lvl>
    <w:lvl w:ilvl="2">
      <w:start w:val="1"/>
      <w:numFmt w:val="decimal"/>
      <w:pStyle w:val="Number"/>
      <w:lvlText w:val="R%1%2.%3"/>
      <w:lvlJc w:val="left"/>
      <w:pPr>
        <w:tabs>
          <w:tab w:val="num" w:pos="851"/>
        </w:tabs>
        <w:ind w:left="851" w:hanging="851"/>
      </w:pPr>
      <w:rPr>
        <w:rFonts w:hint="default"/>
        <w:b/>
        <w:bCs/>
        <w:color w:val="076283"/>
      </w:rPr>
    </w:lvl>
    <w:lvl w:ilvl="3">
      <w:start w:val="1"/>
      <w:numFmt w:val="lowerLetter"/>
      <w:pStyle w:val="Letter"/>
      <w:lvlText w:val="(%4)"/>
      <w:lvlJc w:val="left"/>
      <w:pPr>
        <w:ind w:left="1276" w:hanging="425"/>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7C1218D3"/>
    <w:multiLevelType w:val="singleLevel"/>
    <w:tmpl w:val="B224B1E2"/>
    <w:lvl w:ilvl="0">
      <w:start w:val="1"/>
      <w:numFmt w:val="bullet"/>
      <w:pStyle w:val="Bullet"/>
      <w:lvlText w:val=""/>
      <w:lvlJc w:val="left"/>
      <w:pPr>
        <w:tabs>
          <w:tab w:val="num" w:pos="284"/>
        </w:tabs>
        <w:ind w:left="284" w:hanging="284"/>
      </w:pPr>
      <w:rPr>
        <w:rFonts w:ascii="Symbol" w:hAnsi="Symbol" w:hint="default"/>
        <w:sz w:val="18"/>
      </w:rPr>
    </w:lvl>
  </w:abstractNum>
  <w:num w:numId="1" w16cid:durableId="1774015992">
    <w:abstractNumId w:val="7"/>
  </w:num>
  <w:num w:numId="2" w16cid:durableId="209658118">
    <w:abstractNumId w:val="2"/>
  </w:num>
  <w:num w:numId="3" w16cid:durableId="1261525990">
    <w:abstractNumId w:val="3"/>
  </w:num>
  <w:num w:numId="4" w16cid:durableId="246882931">
    <w:abstractNumId w:val="1"/>
  </w:num>
  <w:num w:numId="5" w16cid:durableId="1879856426">
    <w:abstractNumId w:val="0"/>
  </w:num>
  <w:num w:numId="6" w16cid:durableId="552544423">
    <w:abstractNumId w:val="5"/>
  </w:num>
  <w:num w:numId="7" w16cid:durableId="1350526761">
    <w:abstractNumId w:val="6"/>
  </w:num>
  <w:num w:numId="8" w16cid:durableId="1835603251">
    <w:abstractNumId w:val="4"/>
  </w:num>
  <w:num w:numId="9" w16cid:durableId="1530602282">
    <w:abstractNumId w:val="6"/>
  </w:num>
  <w:num w:numId="10" w16cid:durableId="1978142417">
    <w:abstractNumId w:val="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425"/>
  <w:drawingGridHorizontalSpacing w:val="57"/>
  <w:drawingGridVerticalSpacing w:val="57"/>
  <w:displayHorizontalDrawingGridEvery w:val="0"/>
  <w:displayVerticalDrawingGridEvery w:val="0"/>
  <w:doNotUseMarginsForDrawingGridOrigin/>
  <w:drawingGridVerticalOrigin w:val="198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C78EB"/>
    <w:rsid w:val="000025B8"/>
    <w:rsid w:val="00005BB5"/>
    <w:rsid w:val="00006F5E"/>
    <w:rsid w:val="000169D0"/>
    <w:rsid w:val="0002509E"/>
    <w:rsid w:val="00025A6F"/>
    <w:rsid w:val="0002618D"/>
    <w:rsid w:val="00030B26"/>
    <w:rsid w:val="00030E84"/>
    <w:rsid w:val="00032C0A"/>
    <w:rsid w:val="00035257"/>
    <w:rsid w:val="00035A4C"/>
    <w:rsid w:val="00035C17"/>
    <w:rsid w:val="00035D68"/>
    <w:rsid w:val="00036027"/>
    <w:rsid w:val="000421B3"/>
    <w:rsid w:val="00042D0C"/>
    <w:rsid w:val="00045613"/>
    <w:rsid w:val="000475D8"/>
    <w:rsid w:val="0004761D"/>
    <w:rsid w:val="00047899"/>
    <w:rsid w:val="00053921"/>
    <w:rsid w:val="00054B44"/>
    <w:rsid w:val="000552F2"/>
    <w:rsid w:val="0006006B"/>
    <w:rsid w:val="0006228D"/>
    <w:rsid w:val="000712C6"/>
    <w:rsid w:val="00072BD6"/>
    <w:rsid w:val="00075B78"/>
    <w:rsid w:val="000763E9"/>
    <w:rsid w:val="00082CD6"/>
    <w:rsid w:val="000834AA"/>
    <w:rsid w:val="0008437D"/>
    <w:rsid w:val="00085AFE"/>
    <w:rsid w:val="00094800"/>
    <w:rsid w:val="00094BC6"/>
    <w:rsid w:val="000954F2"/>
    <w:rsid w:val="000A0158"/>
    <w:rsid w:val="000A373D"/>
    <w:rsid w:val="000A41ED"/>
    <w:rsid w:val="000B0730"/>
    <w:rsid w:val="000B2E4A"/>
    <w:rsid w:val="000C20DF"/>
    <w:rsid w:val="000D19F4"/>
    <w:rsid w:val="000D37D6"/>
    <w:rsid w:val="000D58DD"/>
    <w:rsid w:val="000E7D0E"/>
    <w:rsid w:val="000F1F42"/>
    <w:rsid w:val="000F2AE2"/>
    <w:rsid w:val="000F2BFF"/>
    <w:rsid w:val="000F3765"/>
    <w:rsid w:val="000F55F9"/>
    <w:rsid w:val="000F6F01"/>
    <w:rsid w:val="00102063"/>
    <w:rsid w:val="00102466"/>
    <w:rsid w:val="0010290D"/>
    <w:rsid w:val="0010541C"/>
    <w:rsid w:val="00105770"/>
    <w:rsid w:val="00106F93"/>
    <w:rsid w:val="001103E7"/>
    <w:rsid w:val="0011094C"/>
    <w:rsid w:val="00111D50"/>
    <w:rsid w:val="00113B8E"/>
    <w:rsid w:val="00115097"/>
    <w:rsid w:val="00117F59"/>
    <w:rsid w:val="0012053C"/>
    <w:rsid w:val="00122363"/>
    <w:rsid w:val="00125D45"/>
    <w:rsid w:val="001279EF"/>
    <w:rsid w:val="001335B6"/>
    <w:rsid w:val="001342C7"/>
    <w:rsid w:val="0013585C"/>
    <w:rsid w:val="00141538"/>
    <w:rsid w:val="00142261"/>
    <w:rsid w:val="00142954"/>
    <w:rsid w:val="001429FD"/>
    <w:rsid w:val="001460E0"/>
    <w:rsid w:val="001472F0"/>
    <w:rsid w:val="00147F71"/>
    <w:rsid w:val="00150A6E"/>
    <w:rsid w:val="00152EE1"/>
    <w:rsid w:val="00156463"/>
    <w:rsid w:val="0016304B"/>
    <w:rsid w:val="0016318F"/>
    <w:rsid w:val="00163662"/>
    <w:rsid w:val="0016468A"/>
    <w:rsid w:val="00166D8F"/>
    <w:rsid w:val="0017070E"/>
    <w:rsid w:val="00174F02"/>
    <w:rsid w:val="00175BA1"/>
    <w:rsid w:val="001774AA"/>
    <w:rsid w:val="0018376C"/>
    <w:rsid w:val="0018662D"/>
    <w:rsid w:val="001959C8"/>
    <w:rsid w:val="00197427"/>
    <w:rsid w:val="001A21B4"/>
    <w:rsid w:val="001A4937"/>
    <w:rsid w:val="001A5304"/>
    <w:rsid w:val="001A5CF5"/>
    <w:rsid w:val="001B39D2"/>
    <w:rsid w:val="001B4BF8"/>
    <w:rsid w:val="001B7B14"/>
    <w:rsid w:val="001C3482"/>
    <w:rsid w:val="001C4326"/>
    <w:rsid w:val="001C4A0F"/>
    <w:rsid w:val="001C665E"/>
    <w:rsid w:val="001C678E"/>
    <w:rsid w:val="001D3541"/>
    <w:rsid w:val="001D3E4E"/>
    <w:rsid w:val="001E254A"/>
    <w:rsid w:val="001E3530"/>
    <w:rsid w:val="001E7386"/>
    <w:rsid w:val="001F45A7"/>
    <w:rsid w:val="001F5E27"/>
    <w:rsid w:val="0020027C"/>
    <w:rsid w:val="00201A01"/>
    <w:rsid w:val="0020754B"/>
    <w:rsid w:val="002104D3"/>
    <w:rsid w:val="00213A33"/>
    <w:rsid w:val="0021763B"/>
    <w:rsid w:val="00226176"/>
    <w:rsid w:val="00231467"/>
    <w:rsid w:val="00232E9F"/>
    <w:rsid w:val="00235BF1"/>
    <w:rsid w:val="0023776A"/>
    <w:rsid w:val="00245748"/>
    <w:rsid w:val="00246DB1"/>
    <w:rsid w:val="002476B5"/>
    <w:rsid w:val="002520CC"/>
    <w:rsid w:val="00253ECF"/>
    <w:rsid w:val="00254044"/>
    <w:rsid w:val="002546A1"/>
    <w:rsid w:val="00254C14"/>
    <w:rsid w:val="002575E8"/>
    <w:rsid w:val="00257EF1"/>
    <w:rsid w:val="00260582"/>
    <w:rsid w:val="002628F4"/>
    <w:rsid w:val="002658E1"/>
    <w:rsid w:val="00271E21"/>
    <w:rsid w:val="0027461A"/>
    <w:rsid w:val="002746D3"/>
    <w:rsid w:val="00275D08"/>
    <w:rsid w:val="002839AF"/>
    <w:rsid w:val="002842EA"/>
    <w:rsid w:val="00284F84"/>
    <w:rsid w:val="002858E3"/>
    <w:rsid w:val="0029190A"/>
    <w:rsid w:val="002923F0"/>
    <w:rsid w:val="00292C5A"/>
    <w:rsid w:val="00295241"/>
    <w:rsid w:val="0029716E"/>
    <w:rsid w:val="002A4DFC"/>
    <w:rsid w:val="002B047D"/>
    <w:rsid w:val="002B37AE"/>
    <w:rsid w:val="002B3F21"/>
    <w:rsid w:val="002B732B"/>
    <w:rsid w:val="002B76A7"/>
    <w:rsid w:val="002B7BEC"/>
    <w:rsid w:val="002C0B97"/>
    <w:rsid w:val="002C2219"/>
    <w:rsid w:val="002C2552"/>
    <w:rsid w:val="002C380A"/>
    <w:rsid w:val="002C6FAA"/>
    <w:rsid w:val="002C78E4"/>
    <w:rsid w:val="002D0DF2"/>
    <w:rsid w:val="002D23BD"/>
    <w:rsid w:val="002E0B47"/>
    <w:rsid w:val="002F0246"/>
    <w:rsid w:val="002F3A0D"/>
    <w:rsid w:val="002F4685"/>
    <w:rsid w:val="002F7213"/>
    <w:rsid w:val="0030382F"/>
    <w:rsid w:val="0030408D"/>
    <w:rsid w:val="00304662"/>
    <w:rsid w:val="003060E4"/>
    <w:rsid w:val="00313118"/>
    <w:rsid w:val="00314046"/>
    <w:rsid w:val="003160E7"/>
    <w:rsid w:val="0031739E"/>
    <w:rsid w:val="00317DA3"/>
    <w:rsid w:val="00321381"/>
    <w:rsid w:val="003235C6"/>
    <w:rsid w:val="00330450"/>
    <w:rsid w:val="003309CA"/>
    <w:rsid w:val="003325AB"/>
    <w:rsid w:val="003332D1"/>
    <w:rsid w:val="0033412B"/>
    <w:rsid w:val="0033448B"/>
    <w:rsid w:val="00337838"/>
    <w:rsid w:val="00341161"/>
    <w:rsid w:val="00343365"/>
    <w:rsid w:val="003445F4"/>
    <w:rsid w:val="00345D3D"/>
    <w:rsid w:val="00353501"/>
    <w:rsid w:val="00353734"/>
    <w:rsid w:val="003538D4"/>
    <w:rsid w:val="003545F5"/>
    <w:rsid w:val="0035656F"/>
    <w:rsid w:val="003606F8"/>
    <w:rsid w:val="003648EF"/>
    <w:rsid w:val="00366C00"/>
    <w:rsid w:val="003673E6"/>
    <w:rsid w:val="00375B6C"/>
    <w:rsid w:val="00377264"/>
    <w:rsid w:val="003779D2"/>
    <w:rsid w:val="00381653"/>
    <w:rsid w:val="0038199E"/>
    <w:rsid w:val="00385355"/>
    <w:rsid w:val="00385E38"/>
    <w:rsid w:val="003A26A5"/>
    <w:rsid w:val="003A3761"/>
    <w:rsid w:val="003A512D"/>
    <w:rsid w:val="003A5FEA"/>
    <w:rsid w:val="003A710B"/>
    <w:rsid w:val="003B1D10"/>
    <w:rsid w:val="003B2AF6"/>
    <w:rsid w:val="003C310C"/>
    <w:rsid w:val="003C6A74"/>
    <w:rsid w:val="003C76D4"/>
    <w:rsid w:val="003D137D"/>
    <w:rsid w:val="003D2CC5"/>
    <w:rsid w:val="003D3E5C"/>
    <w:rsid w:val="003D6131"/>
    <w:rsid w:val="003E04C1"/>
    <w:rsid w:val="003E0887"/>
    <w:rsid w:val="003E0AAC"/>
    <w:rsid w:val="003E0D21"/>
    <w:rsid w:val="003E3865"/>
    <w:rsid w:val="003E74C8"/>
    <w:rsid w:val="003E74E2"/>
    <w:rsid w:val="003E7780"/>
    <w:rsid w:val="003E7C46"/>
    <w:rsid w:val="003F2106"/>
    <w:rsid w:val="003F44BE"/>
    <w:rsid w:val="003F52A7"/>
    <w:rsid w:val="003F7013"/>
    <w:rsid w:val="003F7F6A"/>
    <w:rsid w:val="0040240C"/>
    <w:rsid w:val="004028FD"/>
    <w:rsid w:val="00412B17"/>
    <w:rsid w:val="00413021"/>
    <w:rsid w:val="00414C35"/>
    <w:rsid w:val="004171B7"/>
    <w:rsid w:val="00420D66"/>
    <w:rsid w:val="00424C53"/>
    <w:rsid w:val="004263BB"/>
    <w:rsid w:val="004301C6"/>
    <w:rsid w:val="00433FB2"/>
    <w:rsid w:val="0043478F"/>
    <w:rsid w:val="0043602B"/>
    <w:rsid w:val="004367D2"/>
    <w:rsid w:val="00440BE0"/>
    <w:rsid w:val="00442271"/>
    <w:rsid w:val="00442A06"/>
    <w:rsid w:val="00442C1C"/>
    <w:rsid w:val="0044584B"/>
    <w:rsid w:val="00447CB7"/>
    <w:rsid w:val="00455CC9"/>
    <w:rsid w:val="00460826"/>
    <w:rsid w:val="00460B1E"/>
    <w:rsid w:val="00460EA7"/>
    <w:rsid w:val="0046195B"/>
    <w:rsid w:val="0046210D"/>
    <w:rsid w:val="0046362D"/>
    <w:rsid w:val="0046596D"/>
    <w:rsid w:val="004751DA"/>
    <w:rsid w:val="00475F27"/>
    <w:rsid w:val="004852AB"/>
    <w:rsid w:val="00487C04"/>
    <w:rsid w:val="004907E1"/>
    <w:rsid w:val="00490900"/>
    <w:rsid w:val="00494C8E"/>
    <w:rsid w:val="004A035B"/>
    <w:rsid w:val="004A2108"/>
    <w:rsid w:val="004A38D7"/>
    <w:rsid w:val="004A778C"/>
    <w:rsid w:val="004A77B3"/>
    <w:rsid w:val="004B14DD"/>
    <w:rsid w:val="004B3536"/>
    <w:rsid w:val="004B48C7"/>
    <w:rsid w:val="004B7926"/>
    <w:rsid w:val="004C2E6A"/>
    <w:rsid w:val="004C5838"/>
    <w:rsid w:val="004C64B8"/>
    <w:rsid w:val="004D2A2D"/>
    <w:rsid w:val="004D479F"/>
    <w:rsid w:val="004D6689"/>
    <w:rsid w:val="004D7E48"/>
    <w:rsid w:val="004E1018"/>
    <w:rsid w:val="004E1D1D"/>
    <w:rsid w:val="004E2375"/>
    <w:rsid w:val="004E3A1B"/>
    <w:rsid w:val="004E7AC8"/>
    <w:rsid w:val="004F05F4"/>
    <w:rsid w:val="004F06EC"/>
    <w:rsid w:val="004F0C94"/>
    <w:rsid w:val="005019AE"/>
    <w:rsid w:val="00503749"/>
    <w:rsid w:val="00503D59"/>
    <w:rsid w:val="00504CF4"/>
    <w:rsid w:val="0050635B"/>
    <w:rsid w:val="005075B3"/>
    <w:rsid w:val="0051127F"/>
    <w:rsid w:val="0051137D"/>
    <w:rsid w:val="005151C2"/>
    <w:rsid w:val="005154F1"/>
    <w:rsid w:val="00515750"/>
    <w:rsid w:val="00516AC6"/>
    <w:rsid w:val="0052155B"/>
    <w:rsid w:val="00524375"/>
    <w:rsid w:val="00526EFE"/>
    <w:rsid w:val="005275E8"/>
    <w:rsid w:val="005309FE"/>
    <w:rsid w:val="0053199F"/>
    <w:rsid w:val="00531E12"/>
    <w:rsid w:val="00533B90"/>
    <w:rsid w:val="005410F8"/>
    <w:rsid w:val="005423BD"/>
    <w:rsid w:val="005448EC"/>
    <w:rsid w:val="00544A61"/>
    <w:rsid w:val="0054528E"/>
    <w:rsid w:val="00545963"/>
    <w:rsid w:val="005471FA"/>
    <w:rsid w:val="00550256"/>
    <w:rsid w:val="00551104"/>
    <w:rsid w:val="0055309B"/>
    <w:rsid w:val="00553165"/>
    <w:rsid w:val="00553958"/>
    <w:rsid w:val="00556BB7"/>
    <w:rsid w:val="0055763D"/>
    <w:rsid w:val="00561516"/>
    <w:rsid w:val="005621F2"/>
    <w:rsid w:val="00566D15"/>
    <w:rsid w:val="00567B58"/>
    <w:rsid w:val="00571223"/>
    <w:rsid w:val="005756F8"/>
    <w:rsid w:val="005763E0"/>
    <w:rsid w:val="00576783"/>
    <w:rsid w:val="0057760B"/>
    <w:rsid w:val="00581136"/>
    <w:rsid w:val="00581EB8"/>
    <w:rsid w:val="005827A6"/>
    <w:rsid w:val="005839E7"/>
    <w:rsid w:val="0058437F"/>
    <w:rsid w:val="00595107"/>
    <w:rsid w:val="00596347"/>
    <w:rsid w:val="005A27CA"/>
    <w:rsid w:val="005A43BD"/>
    <w:rsid w:val="005A5C19"/>
    <w:rsid w:val="005A79E5"/>
    <w:rsid w:val="005B68A6"/>
    <w:rsid w:val="005D034C"/>
    <w:rsid w:val="005E11D0"/>
    <w:rsid w:val="005E226E"/>
    <w:rsid w:val="005E2636"/>
    <w:rsid w:val="005F0388"/>
    <w:rsid w:val="006015D7"/>
    <w:rsid w:val="00601B21"/>
    <w:rsid w:val="006041F0"/>
    <w:rsid w:val="00605BE8"/>
    <w:rsid w:val="00605C6D"/>
    <w:rsid w:val="00610575"/>
    <w:rsid w:val="006120CA"/>
    <w:rsid w:val="00612561"/>
    <w:rsid w:val="0061443A"/>
    <w:rsid w:val="0062181F"/>
    <w:rsid w:val="00624174"/>
    <w:rsid w:val="00626CF8"/>
    <w:rsid w:val="006314AF"/>
    <w:rsid w:val="00634003"/>
    <w:rsid w:val="006342BC"/>
    <w:rsid w:val="00634ED8"/>
    <w:rsid w:val="00636D7D"/>
    <w:rsid w:val="00637408"/>
    <w:rsid w:val="00642868"/>
    <w:rsid w:val="0064643B"/>
    <w:rsid w:val="00647AFE"/>
    <w:rsid w:val="00650417"/>
    <w:rsid w:val="006512BC"/>
    <w:rsid w:val="006524E1"/>
    <w:rsid w:val="00653A5A"/>
    <w:rsid w:val="006554AC"/>
    <w:rsid w:val="00656BC8"/>
    <w:rsid w:val="00656F28"/>
    <w:rsid w:val="006575F4"/>
    <w:rsid w:val="006579E6"/>
    <w:rsid w:val="006579F0"/>
    <w:rsid w:val="00660682"/>
    <w:rsid w:val="00660F74"/>
    <w:rsid w:val="00663EDC"/>
    <w:rsid w:val="00671058"/>
    <w:rsid w:val="00671078"/>
    <w:rsid w:val="006758CA"/>
    <w:rsid w:val="00676BDD"/>
    <w:rsid w:val="00680A04"/>
    <w:rsid w:val="00686D80"/>
    <w:rsid w:val="00694895"/>
    <w:rsid w:val="00694922"/>
    <w:rsid w:val="00697E2E"/>
    <w:rsid w:val="006A25A2"/>
    <w:rsid w:val="006A3B87"/>
    <w:rsid w:val="006A7BB2"/>
    <w:rsid w:val="006B0A88"/>
    <w:rsid w:val="006B0E73"/>
    <w:rsid w:val="006B1A77"/>
    <w:rsid w:val="006B1E3D"/>
    <w:rsid w:val="006B4A4D"/>
    <w:rsid w:val="006B5695"/>
    <w:rsid w:val="006B62E6"/>
    <w:rsid w:val="006B7B2E"/>
    <w:rsid w:val="006C5067"/>
    <w:rsid w:val="006C6F5D"/>
    <w:rsid w:val="006C78EB"/>
    <w:rsid w:val="006D1660"/>
    <w:rsid w:val="006D63E5"/>
    <w:rsid w:val="006E1753"/>
    <w:rsid w:val="006E2886"/>
    <w:rsid w:val="006E31C4"/>
    <w:rsid w:val="006E3911"/>
    <w:rsid w:val="006E69F4"/>
    <w:rsid w:val="006F1B67"/>
    <w:rsid w:val="006F4D9C"/>
    <w:rsid w:val="0070091D"/>
    <w:rsid w:val="00702088"/>
    <w:rsid w:val="00702854"/>
    <w:rsid w:val="007042D9"/>
    <w:rsid w:val="007065AE"/>
    <w:rsid w:val="00707425"/>
    <w:rsid w:val="00712491"/>
    <w:rsid w:val="0071741C"/>
    <w:rsid w:val="00726C84"/>
    <w:rsid w:val="00731115"/>
    <w:rsid w:val="007348D8"/>
    <w:rsid w:val="00742B90"/>
    <w:rsid w:val="0074406E"/>
    <w:rsid w:val="0074434D"/>
    <w:rsid w:val="0074475A"/>
    <w:rsid w:val="00752E53"/>
    <w:rsid w:val="00756F86"/>
    <w:rsid w:val="007570C4"/>
    <w:rsid w:val="00760057"/>
    <w:rsid w:val="007605B8"/>
    <w:rsid w:val="00767D60"/>
    <w:rsid w:val="0077112D"/>
    <w:rsid w:val="00771B1E"/>
    <w:rsid w:val="00773C95"/>
    <w:rsid w:val="00774AB9"/>
    <w:rsid w:val="0078171E"/>
    <w:rsid w:val="00783FC4"/>
    <w:rsid w:val="0078658E"/>
    <w:rsid w:val="007920E2"/>
    <w:rsid w:val="007953D4"/>
    <w:rsid w:val="0079566E"/>
    <w:rsid w:val="00795B34"/>
    <w:rsid w:val="0079605D"/>
    <w:rsid w:val="007A067F"/>
    <w:rsid w:val="007A7B1E"/>
    <w:rsid w:val="007B1770"/>
    <w:rsid w:val="007B4D3E"/>
    <w:rsid w:val="007B7C70"/>
    <w:rsid w:val="007B7DEB"/>
    <w:rsid w:val="007C0449"/>
    <w:rsid w:val="007C3244"/>
    <w:rsid w:val="007C43B6"/>
    <w:rsid w:val="007D2151"/>
    <w:rsid w:val="007D21DC"/>
    <w:rsid w:val="007D3557"/>
    <w:rsid w:val="007D3803"/>
    <w:rsid w:val="007D3B90"/>
    <w:rsid w:val="007D42CC"/>
    <w:rsid w:val="007D5DE4"/>
    <w:rsid w:val="007D7C3A"/>
    <w:rsid w:val="007E0777"/>
    <w:rsid w:val="007E1341"/>
    <w:rsid w:val="007E1AE6"/>
    <w:rsid w:val="007E1B41"/>
    <w:rsid w:val="007E1EC4"/>
    <w:rsid w:val="007E30B9"/>
    <w:rsid w:val="007E537A"/>
    <w:rsid w:val="007E611C"/>
    <w:rsid w:val="007E74F1"/>
    <w:rsid w:val="007F055A"/>
    <w:rsid w:val="007F0F0C"/>
    <w:rsid w:val="007F1288"/>
    <w:rsid w:val="007F19B4"/>
    <w:rsid w:val="007F3E11"/>
    <w:rsid w:val="00800A8A"/>
    <w:rsid w:val="0080155C"/>
    <w:rsid w:val="008017DC"/>
    <w:rsid w:val="008052E1"/>
    <w:rsid w:val="008074AD"/>
    <w:rsid w:val="00811E04"/>
    <w:rsid w:val="00811EEB"/>
    <w:rsid w:val="00817869"/>
    <w:rsid w:val="0082081A"/>
    <w:rsid w:val="00822F2C"/>
    <w:rsid w:val="00823DEE"/>
    <w:rsid w:val="008305E8"/>
    <w:rsid w:val="008356FA"/>
    <w:rsid w:val="00836165"/>
    <w:rsid w:val="008365B2"/>
    <w:rsid w:val="0084640C"/>
    <w:rsid w:val="00851D3C"/>
    <w:rsid w:val="00852119"/>
    <w:rsid w:val="00852310"/>
    <w:rsid w:val="00856088"/>
    <w:rsid w:val="00856DB5"/>
    <w:rsid w:val="00860826"/>
    <w:rsid w:val="00860E21"/>
    <w:rsid w:val="00863117"/>
    <w:rsid w:val="0086388B"/>
    <w:rsid w:val="008642E5"/>
    <w:rsid w:val="00864488"/>
    <w:rsid w:val="008677DA"/>
    <w:rsid w:val="00870A36"/>
    <w:rsid w:val="00871507"/>
    <w:rsid w:val="00872D93"/>
    <w:rsid w:val="00880470"/>
    <w:rsid w:val="00880D94"/>
    <w:rsid w:val="008814E8"/>
    <w:rsid w:val="00881BDD"/>
    <w:rsid w:val="00886F64"/>
    <w:rsid w:val="008924DE"/>
    <w:rsid w:val="008A09FC"/>
    <w:rsid w:val="008A3755"/>
    <w:rsid w:val="008B19DC"/>
    <w:rsid w:val="008B264F"/>
    <w:rsid w:val="008B28B0"/>
    <w:rsid w:val="008B5D08"/>
    <w:rsid w:val="008B6F83"/>
    <w:rsid w:val="008B7FD8"/>
    <w:rsid w:val="008C0B55"/>
    <w:rsid w:val="008C2973"/>
    <w:rsid w:val="008C6324"/>
    <w:rsid w:val="008C64C4"/>
    <w:rsid w:val="008D2CDD"/>
    <w:rsid w:val="008D74D5"/>
    <w:rsid w:val="008D7C9F"/>
    <w:rsid w:val="008E04BA"/>
    <w:rsid w:val="008E0ED1"/>
    <w:rsid w:val="008E1551"/>
    <w:rsid w:val="008E2083"/>
    <w:rsid w:val="008E3A07"/>
    <w:rsid w:val="008E537B"/>
    <w:rsid w:val="008F03BB"/>
    <w:rsid w:val="008F29BE"/>
    <w:rsid w:val="008F4AE5"/>
    <w:rsid w:val="008F51EB"/>
    <w:rsid w:val="008F6B88"/>
    <w:rsid w:val="00900197"/>
    <w:rsid w:val="0090218E"/>
    <w:rsid w:val="00902F55"/>
    <w:rsid w:val="0090582B"/>
    <w:rsid w:val="009060C0"/>
    <w:rsid w:val="0090755E"/>
    <w:rsid w:val="009133F5"/>
    <w:rsid w:val="0091756F"/>
    <w:rsid w:val="00920A27"/>
    <w:rsid w:val="00921216"/>
    <w:rsid w:val="009216CC"/>
    <w:rsid w:val="00922E41"/>
    <w:rsid w:val="00922ECD"/>
    <w:rsid w:val="00925892"/>
    <w:rsid w:val="00926083"/>
    <w:rsid w:val="00926D08"/>
    <w:rsid w:val="00930D08"/>
    <w:rsid w:val="00931466"/>
    <w:rsid w:val="00932D69"/>
    <w:rsid w:val="009354FD"/>
    <w:rsid w:val="00935589"/>
    <w:rsid w:val="00937408"/>
    <w:rsid w:val="009427FA"/>
    <w:rsid w:val="00944647"/>
    <w:rsid w:val="009469E2"/>
    <w:rsid w:val="00947D82"/>
    <w:rsid w:val="0095231A"/>
    <w:rsid w:val="0095565C"/>
    <w:rsid w:val="00957E25"/>
    <w:rsid w:val="00960E87"/>
    <w:rsid w:val="009634D3"/>
    <w:rsid w:val="00964AB6"/>
    <w:rsid w:val="0096602C"/>
    <w:rsid w:val="0096669A"/>
    <w:rsid w:val="00966F9A"/>
    <w:rsid w:val="00977B8A"/>
    <w:rsid w:val="009814E0"/>
    <w:rsid w:val="00982971"/>
    <w:rsid w:val="009845AD"/>
    <w:rsid w:val="00984835"/>
    <w:rsid w:val="00984BFA"/>
    <w:rsid w:val="009933EF"/>
    <w:rsid w:val="00995BA0"/>
    <w:rsid w:val="009961AD"/>
    <w:rsid w:val="009A418B"/>
    <w:rsid w:val="009A426F"/>
    <w:rsid w:val="009A42D5"/>
    <w:rsid w:val="009A4473"/>
    <w:rsid w:val="009A7875"/>
    <w:rsid w:val="009B05C9"/>
    <w:rsid w:val="009B286C"/>
    <w:rsid w:val="009C1033"/>
    <w:rsid w:val="009C151C"/>
    <w:rsid w:val="009C34EB"/>
    <w:rsid w:val="009C440A"/>
    <w:rsid w:val="009C6622"/>
    <w:rsid w:val="009C6E70"/>
    <w:rsid w:val="009D2A09"/>
    <w:rsid w:val="009D5125"/>
    <w:rsid w:val="009D60B8"/>
    <w:rsid w:val="009D6C9F"/>
    <w:rsid w:val="009D7D4B"/>
    <w:rsid w:val="009E36ED"/>
    <w:rsid w:val="009E3B47"/>
    <w:rsid w:val="009E3C8C"/>
    <w:rsid w:val="009E43F4"/>
    <w:rsid w:val="009E5286"/>
    <w:rsid w:val="009E624D"/>
    <w:rsid w:val="009E6B77"/>
    <w:rsid w:val="009E70DB"/>
    <w:rsid w:val="009F4372"/>
    <w:rsid w:val="009F460A"/>
    <w:rsid w:val="00A043FB"/>
    <w:rsid w:val="00A06BE4"/>
    <w:rsid w:val="00A0729C"/>
    <w:rsid w:val="00A073CF"/>
    <w:rsid w:val="00A07779"/>
    <w:rsid w:val="00A1166A"/>
    <w:rsid w:val="00A139AD"/>
    <w:rsid w:val="00A20B2E"/>
    <w:rsid w:val="00A21EEE"/>
    <w:rsid w:val="00A24770"/>
    <w:rsid w:val="00A24F33"/>
    <w:rsid w:val="00A25069"/>
    <w:rsid w:val="00A26E6B"/>
    <w:rsid w:val="00A3068F"/>
    <w:rsid w:val="00A3145B"/>
    <w:rsid w:val="00A32F20"/>
    <w:rsid w:val="00A339D0"/>
    <w:rsid w:val="00A3415C"/>
    <w:rsid w:val="00A35893"/>
    <w:rsid w:val="00A41002"/>
    <w:rsid w:val="00A4201A"/>
    <w:rsid w:val="00A5465D"/>
    <w:rsid w:val="00A553CE"/>
    <w:rsid w:val="00A5677A"/>
    <w:rsid w:val="00A56DCC"/>
    <w:rsid w:val="00A613AF"/>
    <w:rsid w:val="00A625E8"/>
    <w:rsid w:val="00A63DFF"/>
    <w:rsid w:val="00A64496"/>
    <w:rsid w:val="00A6490D"/>
    <w:rsid w:val="00A67033"/>
    <w:rsid w:val="00A7415D"/>
    <w:rsid w:val="00A80363"/>
    <w:rsid w:val="00A80939"/>
    <w:rsid w:val="00A83E9D"/>
    <w:rsid w:val="00A87C05"/>
    <w:rsid w:val="00A90DDC"/>
    <w:rsid w:val="00A9169D"/>
    <w:rsid w:val="00A93598"/>
    <w:rsid w:val="00A94B63"/>
    <w:rsid w:val="00A97A3A"/>
    <w:rsid w:val="00AA240C"/>
    <w:rsid w:val="00AB0332"/>
    <w:rsid w:val="00AB6E37"/>
    <w:rsid w:val="00AC101C"/>
    <w:rsid w:val="00AC489F"/>
    <w:rsid w:val="00AC6EC6"/>
    <w:rsid w:val="00AD4AE6"/>
    <w:rsid w:val="00AD4CF1"/>
    <w:rsid w:val="00AD5988"/>
    <w:rsid w:val="00AD6293"/>
    <w:rsid w:val="00AD7623"/>
    <w:rsid w:val="00AE1643"/>
    <w:rsid w:val="00AE16AF"/>
    <w:rsid w:val="00AE2534"/>
    <w:rsid w:val="00AE539E"/>
    <w:rsid w:val="00AF2982"/>
    <w:rsid w:val="00AF372E"/>
    <w:rsid w:val="00AF7800"/>
    <w:rsid w:val="00B00CF5"/>
    <w:rsid w:val="00B05DBB"/>
    <w:rsid w:val="00B072E0"/>
    <w:rsid w:val="00B1007E"/>
    <w:rsid w:val="00B12B2A"/>
    <w:rsid w:val="00B13D41"/>
    <w:rsid w:val="00B253F6"/>
    <w:rsid w:val="00B26675"/>
    <w:rsid w:val="00B26A0A"/>
    <w:rsid w:val="00B2743A"/>
    <w:rsid w:val="00B305DB"/>
    <w:rsid w:val="00B305F6"/>
    <w:rsid w:val="00B30B75"/>
    <w:rsid w:val="00B3262F"/>
    <w:rsid w:val="00B332F8"/>
    <w:rsid w:val="00B3492B"/>
    <w:rsid w:val="00B4008E"/>
    <w:rsid w:val="00B441E1"/>
    <w:rsid w:val="00B4646F"/>
    <w:rsid w:val="00B55C7D"/>
    <w:rsid w:val="00B56592"/>
    <w:rsid w:val="00B63038"/>
    <w:rsid w:val="00B64BD8"/>
    <w:rsid w:val="00B701D1"/>
    <w:rsid w:val="00B73AF2"/>
    <w:rsid w:val="00B73D79"/>
    <w:rsid w:val="00B73FE9"/>
    <w:rsid w:val="00B7551A"/>
    <w:rsid w:val="00B773F1"/>
    <w:rsid w:val="00B81CDB"/>
    <w:rsid w:val="00B82BA4"/>
    <w:rsid w:val="00B84446"/>
    <w:rsid w:val="00B86AB1"/>
    <w:rsid w:val="00B87726"/>
    <w:rsid w:val="00B91B22"/>
    <w:rsid w:val="00B931D9"/>
    <w:rsid w:val="00B93782"/>
    <w:rsid w:val="00B951D7"/>
    <w:rsid w:val="00BA40E1"/>
    <w:rsid w:val="00BA7EBA"/>
    <w:rsid w:val="00BB078E"/>
    <w:rsid w:val="00BB2A06"/>
    <w:rsid w:val="00BB2CBB"/>
    <w:rsid w:val="00BB4198"/>
    <w:rsid w:val="00BC03EE"/>
    <w:rsid w:val="00BC59F1"/>
    <w:rsid w:val="00BC7DD3"/>
    <w:rsid w:val="00BD43E4"/>
    <w:rsid w:val="00BD488E"/>
    <w:rsid w:val="00BE0D5A"/>
    <w:rsid w:val="00BF3DE1"/>
    <w:rsid w:val="00BF4843"/>
    <w:rsid w:val="00BF48A4"/>
    <w:rsid w:val="00BF5205"/>
    <w:rsid w:val="00C05132"/>
    <w:rsid w:val="00C12508"/>
    <w:rsid w:val="00C13331"/>
    <w:rsid w:val="00C224E6"/>
    <w:rsid w:val="00C23728"/>
    <w:rsid w:val="00C25A23"/>
    <w:rsid w:val="00C3026C"/>
    <w:rsid w:val="00C313A9"/>
    <w:rsid w:val="00C347C8"/>
    <w:rsid w:val="00C358E4"/>
    <w:rsid w:val="00C418EE"/>
    <w:rsid w:val="00C441CF"/>
    <w:rsid w:val="00C45AA2"/>
    <w:rsid w:val="00C4792C"/>
    <w:rsid w:val="00C55BEF"/>
    <w:rsid w:val="00C57C00"/>
    <w:rsid w:val="00C601AF"/>
    <w:rsid w:val="00C61A63"/>
    <w:rsid w:val="00C6311F"/>
    <w:rsid w:val="00C66296"/>
    <w:rsid w:val="00C7394D"/>
    <w:rsid w:val="00C73A06"/>
    <w:rsid w:val="00C756B7"/>
    <w:rsid w:val="00C77282"/>
    <w:rsid w:val="00C84DE5"/>
    <w:rsid w:val="00C86248"/>
    <w:rsid w:val="00C90B31"/>
    <w:rsid w:val="00CA0D6F"/>
    <w:rsid w:val="00CA3E12"/>
    <w:rsid w:val="00CA43C1"/>
    <w:rsid w:val="00CA4C33"/>
    <w:rsid w:val="00CA6F4A"/>
    <w:rsid w:val="00CB3483"/>
    <w:rsid w:val="00CB6427"/>
    <w:rsid w:val="00CC09A0"/>
    <w:rsid w:val="00CC0FBE"/>
    <w:rsid w:val="00CC1020"/>
    <w:rsid w:val="00CD077C"/>
    <w:rsid w:val="00CD2119"/>
    <w:rsid w:val="00CD237A"/>
    <w:rsid w:val="00CD36AC"/>
    <w:rsid w:val="00CD6398"/>
    <w:rsid w:val="00CD76B5"/>
    <w:rsid w:val="00CE13A3"/>
    <w:rsid w:val="00CE36BC"/>
    <w:rsid w:val="00CF1747"/>
    <w:rsid w:val="00CF60ED"/>
    <w:rsid w:val="00D05D74"/>
    <w:rsid w:val="00D06093"/>
    <w:rsid w:val="00D20C59"/>
    <w:rsid w:val="00D22249"/>
    <w:rsid w:val="00D23323"/>
    <w:rsid w:val="00D2392A"/>
    <w:rsid w:val="00D25FFE"/>
    <w:rsid w:val="00D26F8A"/>
    <w:rsid w:val="00D27922"/>
    <w:rsid w:val="00D27A64"/>
    <w:rsid w:val="00D36A0A"/>
    <w:rsid w:val="00D371B0"/>
    <w:rsid w:val="00D37D80"/>
    <w:rsid w:val="00D41BBD"/>
    <w:rsid w:val="00D442F3"/>
    <w:rsid w:val="00D44483"/>
    <w:rsid w:val="00D4476F"/>
    <w:rsid w:val="00D448D0"/>
    <w:rsid w:val="00D50573"/>
    <w:rsid w:val="00D50993"/>
    <w:rsid w:val="00D51410"/>
    <w:rsid w:val="00D54D50"/>
    <w:rsid w:val="00D560B4"/>
    <w:rsid w:val="00D662F8"/>
    <w:rsid w:val="00D66797"/>
    <w:rsid w:val="00D7087C"/>
    <w:rsid w:val="00D70C3C"/>
    <w:rsid w:val="00D71DF7"/>
    <w:rsid w:val="00D72BE5"/>
    <w:rsid w:val="00D81462"/>
    <w:rsid w:val="00D82431"/>
    <w:rsid w:val="00D82D99"/>
    <w:rsid w:val="00D82F26"/>
    <w:rsid w:val="00D863D0"/>
    <w:rsid w:val="00D86B00"/>
    <w:rsid w:val="00D86FB9"/>
    <w:rsid w:val="00D87C87"/>
    <w:rsid w:val="00D90BB4"/>
    <w:rsid w:val="00D90E07"/>
    <w:rsid w:val="00D932C2"/>
    <w:rsid w:val="00D95A0C"/>
    <w:rsid w:val="00DA0232"/>
    <w:rsid w:val="00DA3956"/>
    <w:rsid w:val="00DA7F9E"/>
    <w:rsid w:val="00DB39CF"/>
    <w:rsid w:val="00DB7256"/>
    <w:rsid w:val="00DC0401"/>
    <w:rsid w:val="00DC20BD"/>
    <w:rsid w:val="00DC4680"/>
    <w:rsid w:val="00DD0BCD"/>
    <w:rsid w:val="00DD447A"/>
    <w:rsid w:val="00DD4D2F"/>
    <w:rsid w:val="00DD555C"/>
    <w:rsid w:val="00DD671A"/>
    <w:rsid w:val="00DE19EF"/>
    <w:rsid w:val="00DE3B20"/>
    <w:rsid w:val="00DE6C94"/>
    <w:rsid w:val="00DE6FD7"/>
    <w:rsid w:val="00DF0C7C"/>
    <w:rsid w:val="00DF6931"/>
    <w:rsid w:val="00E001CF"/>
    <w:rsid w:val="00E10B18"/>
    <w:rsid w:val="00E22993"/>
    <w:rsid w:val="00E23271"/>
    <w:rsid w:val="00E23DDB"/>
    <w:rsid w:val="00E24F80"/>
    <w:rsid w:val="00E259F3"/>
    <w:rsid w:val="00E30985"/>
    <w:rsid w:val="00E33238"/>
    <w:rsid w:val="00E33934"/>
    <w:rsid w:val="00E376B7"/>
    <w:rsid w:val="00E41D96"/>
    <w:rsid w:val="00E42F5D"/>
    <w:rsid w:val="00E4486C"/>
    <w:rsid w:val="00E460B6"/>
    <w:rsid w:val="00E511D5"/>
    <w:rsid w:val="00E52AAE"/>
    <w:rsid w:val="00E539F6"/>
    <w:rsid w:val="00E53A9F"/>
    <w:rsid w:val="00E57349"/>
    <w:rsid w:val="00E60249"/>
    <w:rsid w:val="00E62238"/>
    <w:rsid w:val="00E65269"/>
    <w:rsid w:val="00E71200"/>
    <w:rsid w:val="00E724F3"/>
    <w:rsid w:val="00E72BDC"/>
    <w:rsid w:val="00E76D66"/>
    <w:rsid w:val="00E80820"/>
    <w:rsid w:val="00E81759"/>
    <w:rsid w:val="00E93198"/>
    <w:rsid w:val="00E9369C"/>
    <w:rsid w:val="00EA796A"/>
    <w:rsid w:val="00EB11E5"/>
    <w:rsid w:val="00EB1856"/>
    <w:rsid w:val="00EB5880"/>
    <w:rsid w:val="00EC50CE"/>
    <w:rsid w:val="00EC5B34"/>
    <w:rsid w:val="00ED021E"/>
    <w:rsid w:val="00ED317C"/>
    <w:rsid w:val="00ED323C"/>
    <w:rsid w:val="00ED37B6"/>
    <w:rsid w:val="00ED778C"/>
    <w:rsid w:val="00EE28C0"/>
    <w:rsid w:val="00EE2D5C"/>
    <w:rsid w:val="00EE441A"/>
    <w:rsid w:val="00EE4ADE"/>
    <w:rsid w:val="00EE4DE8"/>
    <w:rsid w:val="00EE5CB7"/>
    <w:rsid w:val="00EF2D84"/>
    <w:rsid w:val="00EF55D8"/>
    <w:rsid w:val="00EF7B94"/>
    <w:rsid w:val="00F000BF"/>
    <w:rsid w:val="00F01B80"/>
    <w:rsid w:val="00F024FE"/>
    <w:rsid w:val="00F05AD4"/>
    <w:rsid w:val="00F103BE"/>
    <w:rsid w:val="00F10EB6"/>
    <w:rsid w:val="00F11E28"/>
    <w:rsid w:val="00F13F07"/>
    <w:rsid w:val="00F140B2"/>
    <w:rsid w:val="00F16595"/>
    <w:rsid w:val="00F251E8"/>
    <w:rsid w:val="00F25970"/>
    <w:rsid w:val="00F2637E"/>
    <w:rsid w:val="00F27E2D"/>
    <w:rsid w:val="00F311A9"/>
    <w:rsid w:val="00F31343"/>
    <w:rsid w:val="00F37381"/>
    <w:rsid w:val="00F40531"/>
    <w:rsid w:val="00F434C9"/>
    <w:rsid w:val="00F5180D"/>
    <w:rsid w:val="00F54E74"/>
    <w:rsid w:val="00F54F52"/>
    <w:rsid w:val="00F56FC5"/>
    <w:rsid w:val="00F63781"/>
    <w:rsid w:val="00F67496"/>
    <w:rsid w:val="00F7421E"/>
    <w:rsid w:val="00F75409"/>
    <w:rsid w:val="00F801BA"/>
    <w:rsid w:val="00F807AD"/>
    <w:rsid w:val="00F84DBB"/>
    <w:rsid w:val="00F90AD9"/>
    <w:rsid w:val="00F9366A"/>
    <w:rsid w:val="00F946C9"/>
    <w:rsid w:val="00F94A58"/>
    <w:rsid w:val="00FA0EA5"/>
    <w:rsid w:val="00FA39C4"/>
    <w:rsid w:val="00FA68C7"/>
    <w:rsid w:val="00FA74EE"/>
    <w:rsid w:val="00FB0A5B"/>
    <w:rsid w:val="00FB554D"/>
    <w:rsid w:val="00FC09F7"/>
    <w:rsid w:val="00FC3711"/>
    <w:rsid w:val="00FC46E7"/>
    <w:rsid w:val="00FC4B46"/>
    <w:rsid w:val="00FC5D25"/>
    <w:rsid w:val="00FD0D7E"/>
    <w:rsid w:val="00FD16C4"/>
    <w:rsid w:val="00FD362F"/>
    <w:rsid w:val="00FD3836"/>
    <w:rsid w:val="00FD47FE"/>
    <w:rsid w:val="00FD4FFB"/>
    <w:rsid w:val="00FD56AA"/>
    <w:rsid w:val="00FE022F"/>
    <w:rsid w:val="00FE5FFD"/>
    <w:rsid w:val="00FE6E13"/>
    <w:rsid w:val="00FE7D38"/>
    <w:rsid w:val="00FF15F6"/>
    <w:rsid w:val="00FF527C"/>
    <w:rsid w:val="00FF57AD"/>
    <w:rsid w:val="00FF65C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EC354B"/>
  <w15:docId w15:val="{EA369499-B688-40D5-8B2D-F5B446038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1" w:qFormat="1"/>
    <w:lsdException w:name="heading 3" w:uiPriority="1" w:qFormat="1"/>
    <w:lsdException w:name="heading 4" w:uiPriority="1" w:qFormat="1"/>
    <w:lsdException w:name="heading 5" w:uiPriority="9"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iPriority="0" w:unhideWhenUsed="1"/>
    <w:lsdException w:name="caption" w:semiHidden="1" w:uiPriority="35" w:unhideWhenUsed="1" w:qFormat="1"/>
    <w:lsdException w:name="table of figures" w:semiHidden="1" w:unhideWhenUsed="1" w:qFormat="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qFormat="1"/>
    <w:lsdException w:name="Body Text 3" w:semiHidden="1" w:uiPriority="0" w:unhideWhenUsed="1" w:qFormat="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iPriority="0"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0"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1EEE"/>
    <w:pPr>
      <w:spacing w:before="120"/>
    </w:pPr>
    <w:rPr>
      <w:rFonts w:ascii="Avenir" w:hAnsi="Avenir"/>
      <w:lang w:eastAsia="en-GB"/>
    </w:rPr>
  </w:style>
  <w:style w:type="paragraph" w:styleId="Heading1">
    <w:name w:val="heading 1"/>
    <w:basedOn w:val="Normal"/>
    <w:next w:val="Normal"/>
    <w:link w:val="Heading1Char"/>
    <w:uiPriority w:val="9"/>
    <w:qFormat/>
    <w:rsid w:val="00AB6E37"/>
    <w:pPr>
      <w:pageBreakBefore/>
      <w:numPr>
        <w:numId w:val="7"/>
      </w:numPr>
      <w:pBdr>
        <w:bottom w:val="single" w:sz="18" w:space="3" w:color="076283"/>
      </w:pBdr>
      <w:spacing w:before="0" w:after="600"/>
      <w:outlineLvl w:val="0"/>
    </w:pPr>
    <w:rPr>
      <w:rFonts w:ascii="Avenir Black" w:hAnsi="Avenir Black"/>
      <w:b/>
      <w:color w:val="076283"/>
      <w:sz w:val="36"/>
    </w:rPr>
  </w:style>
  <w:style w:type="paragraph" w:styleId="Heading2">
    <w:name w:val="heading 2"/>
    <w:basedOn w:val="Normal"/>
    <w:next w:val="Normal"/>
    <w:link w:val="Heading2Char"/>
    <w:uiPriority w:val="1"/>
    <w:qFormat/>
    <w:rsid w:val="008677DA"/>
    <w:pPr>
      <w:keepNext/>
      <w:numPr>
        <w:ilvl w:val="1"/>
        <w:numId w:val="7"/>
      </w:numPr>
      <w:spacing w:before="720"/>
      <w:outlineLvl w:val="1"/>
    </w:pPr>
    <w:rPr>
      <w:rFonts w:ascii="Avenir Black" w:hAnsi="Avenir Black"/>
      <w:b/>
      <w:color w:val="076283"/>
      <w:sz w:val="28"/>
    </w:rPr>
  </w:style>
  <w:style w:type="paragraph" w:styleId="Heading3">
    <w:name w:val="heading 3"/>
    <w:basedOn w:val="Normal"/>
    <w:next w:val="Normal"/>
    <w:link w:val="Heading3Char"/>
    <w:uiPriority w:val="1"/>
    <w:qFormat/>
    <w:rsid w:val="009C6E70"/>
    <w:pPr>
      <w:keepNext/>
      <w:numPr>
        <w:ilvl w:val="2"/>
        <w:numId w:val="6"/>
      </w:numPr>
      <w:spacing w:before="480"/>
      <w:outlineLvl w:val="2"/>
    </w:pPr>
    <w:rPr>
      <w:b/>
      <w:sz w:val="24"/>
    </w:rPr>
  </w:style>
  <w:style w:type="paragraph" w:styleId="Heading4">
    <w:name w:val="heading 4"/>
    <w:basedOn w:val="Normal"/>
    <w:next w:val="Normal"/>
    <w:link w:val="Heading4Char"/>
    <w:uiPriority w:val="1"/>
    <w:qFormat/>
    <w:rsid w:val="00420D66"/>
    <w:pPr>
      <w:keepNext/>
      <w:spacing w:before="360"/>
      <w:outlineLvl w:val="3"/>
    </w:pPr>
    <w:rPr>
      <w:b/>
      <w:i/>
    </w:rPr>
  </w:style>
  <w:style w:type="paragraph" w:styleId="Heading5">
    <w:name w:val="heading 5"/>
    <w:basedOn w:val="Normal"/>
    <w:next w:val="Normal"/>
    <w:link w:val="Heading5Char"/>
    <w:uiPriority w:val="9"/>
    <w:qFormat/>
    <w:rsid w:val="00337838"/>
    <w:pPr>
      <w:keepNext/>
      <w:spacing w:before="240"/>
      <w:outlineLvl w:val="4"/>
    </w:pPr>
    <w:rPr>
      <w:color w:val="076283"/>
    </w:rPr>
  </w:style>
  <w:style w:type="paragraph" w:styleId="Heading6">
    <w:name w:val="heading 6"/>
    <w:basedOn w:val="Normal"/>
    <w:next w:val="Normal"/>
    <w:link w:val="Heading6Char"/>
    <w:unhideWhenUsed/>
    <w:qFormat/>
    <w:rsid w:val="00122363"/>
    <w:pPr>
      <w:keepNext/>
      <w:keepLines/>
      <w:spacing w:before="200" w:after="120" w:line="276" w:lineRule="auto"/>
      <w:ind w:left="1152" w:hanging="1152"/>
      <w:outlineLvl w:val="5"/>
    </w:pPr>
    <w:rPr>
      <w:rFonts w:ascii="Calibri" w:eastAsia="MS Gothic" w:hAnsi="Calibri"/>
      <w:i/>
      <w:iCs/>
      <w:color w:val="243F60"/>
      <w:szCs w:val="24"/>
      <w:lang w:val="en-GB" w:eastAsia="en-US"/>
    </w:rPr>
  </w:style>
  <w:style w:type="paragraph" w:styleId="Heading7">
    <w:name w:val="heading 7"/>
    <w:basedOn w:val="Normal"/>
    <w:next w:val="Normal"/>
    <w:link w:val="Heading7Char"/>
    <w:unhideWhenUsed/>
    <w:qFormat/>
    <w:rsid w:val="00122363"/>
    <w:pPr>
      <w:keepNext/>
      <w:keepLines/>
      <w:spacing w:before="200" w:after="120" w:line="276" w:lineRule="auto"/>
      <w:ind w:left="1296" w:hanging="1296"/>
      <w:outlineLvl w:val="6"/>
    </w:pPr>
    <w:rPr>
      <w:rFonts w:ascii="Calibri" w:eastAsia="MS Gothic" w:hAnsi="Calibri"/>
      <w:i/>
      <w:iCs/>
      <w:color w:val="404040"/>
      <w:szCs w:val="24"/>
      <w:lang w:val="en-GB" w:eastAsia="en-US"/>
    </w:rPr>
  </w:style>
  <w:style w:type="paragraph" w:styleId="Heading8">
    <w:name w:val="heading 8"/>
    <w:basedOn w:val="Normal"/>
    <w:next w:val="Normal"/>
    <w:link w:val="Heading8Char"/>
    <w:unhideWhenUsed/>
    <w:qFormat/>
    <w:rsid w:val="00030E84"/>
    <w:pPr>
      <w:keepNext/>
      <w:keepLines/>
      <w:spacing w:before="480" w:after="240"/>
      <w:outlineLvl w:val="7"/>
    </w:pPr>
    <w:rPr>
      <w:rFonts w:eastAsia="MS Gothic"/>
      <w:color w:val="0A6AB4"/>
      <w:spacing w:val="-10"/>
      <w:sz w:val="36"/>
      <w:szCs w:val="24"/>
      <w:lang w:eastAsia="en-US"/>
    </w:rPr>
  </w:style>
  <w:style w:type="paragraph" w:styleId="Heading9">
    <w:name w:val="heading 9"/>
    <w:basedOn w:val="Normal"/>
    <w:next w:val="Normal"/>
    <w:link w:val="Heading9Char"/>
    <w:unhideWhenUsed/>
    <w:qFormat/>
    <w:rsid w:val="00122363"/>
    <w:pPr>
      <w:keepNext/>
      <w:keepLines/>
      <w:spacing w:before="200" w:after="120" w:line="276" w:lineRule="auto"/>
      <w:ind w:left="1584" w:hanging="1584"/>
      <w:outlineLvl w:val="8"/>
    </w:pPr>
    <w:rPr>
      <w:rFonts w:ascii="Calibri" w:eastAsia="MS Gothic" w:hAnsi="Calibri"/>
      <w:i/>
      <w:iCs/>
      <w:color w:val="404040"/>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AE539E"/>
    <w:rPr>
      <w:rFonts w:ascii="Avenir Black" w:hAnsi="Avenir Black"/>
      <w:b/>
      <w:color w:val="076283"/>
      <w:sz w:val="36"/>
      <w:lang w:eastAsia="en-GB"/>
    </w:rPr>
  </w:style>
  <w:style w:type="character" w:customStyle="1" w:styleId="Heading2Char">
    <w:name w:val="Heading 2 Char"/>
    <w:link w:val="Heading2"/>
    <w:uiPriority w:val="1"/>
    <w:rsid w:val="008677DA"/>
    <w:rPr>
      <w:rFonts w:ascii="Avenir Black" w:hAnsi="Avenir Black"/>
      <w:b/>
      <w:color w:val="076283"/>
      <w:sz w:val="28"/>
      <w:lang w:eastAsia="en-GB"/>
    </w:rPr>
  </w:style>
  <w:style w:type="character" w:customStyle="1" w:styleId="Heading3Char">
    <w:name w:val="Heading 3 Char"/>
    <w:link w:val="Heading3"/>
    <w:uiPriority w:val="1"/>
    <w:rsid w:val="009C6E70"/>
    <w:rPr>
      <w:rFonts w:ascii="Avenir" w:hAnsi="Avenir"/>
      <w:b/>
      <w:sz w:val="24"/>
      <w:lang w:eastAsia="en-GB"/>
    </w:rPr>
  </w:style>
  <w:style w:type="character" w:customStyle="1" w:styleId="Heading4Char">
    <w:name w:val="Heading 4 Char"/>
    <w:link w:val="Heading4"/>
    <w:uiPriority w:val="1"/>
    <w:rsid w:val="00420D66"/>
    <w:rPr>
      <w:rFonts w:ascii="Arial" w:hAnsi="Arial"/>
      <w:b/>
      <w:i/>
      <w:sz w:val="22"/>
      <w:lang w:eastAsia="en-GB"/>
    </w:rPr>
  </w:style>
  <w:style w:type="character" w:customStyle="1" w:styleId="Heading5Char">
    <w:name w:val="Heading 5 Char"/>
    <w:link w:val="Heading5"/>
    <w:uiPriority w:val="9"/>
    <w:rsid w:val="00337838"/>
    <w:rPr>
      <w:rFonts w:ascii="Arial" w:hAnsi="Arial"/>
      <w:color w:val="076283"/>
      <w:sz w:val="22"/>
      <w:lang w:eastAsia="en-GB"/>
    </w:rPr>
  </w:style>
  <w:style w:type="character" w:customStyle="1" w:styleId="Heading6Char">
    <w:name w:val="Heading 6 Char"/>
    <w:link w:val="Heading6"/>
    <w:rsid w:val="00122363"/>
    <w:rPr>
      <w:rFonts w:ascii="Calibri" w:eastAsia="MS Gothic" w:hAnsi="Calibri"/>
      <w:i/>
      <w:iCs/>
      <w:color w:val="243F60"/>
      <w:sz w:val="22"/>
      <w:szCs w:val="24"/>
      <w:lang w:val="en-GB" w:eastAsia="en-US"/>
    </w:rPr>
  </w:style>
  <w:style w:type="character" w:customStyle="1" w:styleId="Heading7Char">
    <w:name w:val="Heading 7 Char"/>
    <w:link w:val="Heading7"/>
    <w:rsid w:val="00122363"/>
    <w:rPr>
      <w:rFonts w:ascii="Calibri" w:eastAsia="MS Gothic" w:hAnsi="Calibri"/>
      <w:i/>
      <w:iCs/>
      <w:color w:val="404040"/>
      <w:sz w:val="22"/>
      <w:szCs w:val="24"/>
      <w:lang w:val="en-GB" w:eastAsia="en-US"/>
    </w:rPr>
  </w:style>
  <w:style w:type="character" w:customStyle="1" w:styleId="Heading8Char">
    <w:name w:val="Heading 8 Char"/>
    <w:link w:val="Heading8"/>
    <w:rsid w:val="00030E84"/>
    <w:rPr>
      <w:rFonts w:ascii="Segoe UI" w:eastAsia="MS Gothic" w:hAnsi="Segoe UI"/>
      <w:color w:val="0A6AB4"/>
      <w:spacing w:val="-10"/>
      <w:sz w:val="36"/>
      <w:szCs w:val="24"/>
      <w:lang w:eastAsia="en-US"/>
    </w:rPr>
  </w:style>
  <w:style w:type="character" w:customStyle="1" w:styleId="Heading9Char">
    <w:name w:val="Heading 9 Char"/>
    <w:link w:val="Heading9"/>
    <w:rsid w:val="00122363"/>
    <w:rPr>
      <w:rFonts w:ascii="Calibri" w:eastAsia="MS Gothic" w:hAnsi="Calibri"/>
      <w:i/>
      <w:iCs/>
      <w:color w:val="404040"/>
      <w:sz w:val="22"/>
      <w:szCs w:val="24"/>
      <w:lang w:val="en-GB" w:eastAsia="en-US"/>
    </w:rPr>
  </w:style>
  <w:style w:type="paragraph" w:styleId="TOC1">
    <w:name w:val="toc 1"/>
    <w:basedOn w:val="Normal"/>
    <w:next w:val="Normal"/>
    <w:uiPriority w:val="39"/>
    <w:qFormat/>
    <w:rsid w:val="0046210D"/>
    <w:pPr>
      <w:tabs>
        <w:tab w:val="right" w:leader="dot" w:pos="8789"/>
      </w:tabs>
      <w:spacing w:before="360"/>
      <w:ind w:right="567"/>
    </w:pPr>
    <w:rPr>
      <w:b/>
    </w:rPr>
  </w:style>
  <w:style w:type="paragraph" w:styleId="TOC2">
    <w:name w:val="toc 2"/>
    <w:basedOn w:val="Normal"/>
    <w:next w:val="Normal"/>
    <w:uiPriority w:val="39"/>
    <w:qFormat/>
    <w:rsid w:val="008017DC"/>
    <w:pPr>
      <w:tabs>
        <w:tab w:val="right" w:leader="dot" w:pos="8789"/>
      </w:tabs>
      <w:spacing w:before="150"/>
      <w:ind w:left="567" w:right="567" w:hanging="567"/>
    </w:pPr>
  </w:style>
  <w:style w:type="paragraph" w:styleId="TOC3">
    <w:name w:val="toc 3"/>
    <w:basedOn w:val="Normal"/>
    <w:next w:val="Normal"/>
    <w:uiPriority w:val="39"/>
    <w:rsid w:val="0046210D"/>
    <w:pPr>
      <w:tabs>
        <w:tab w:val="right" w:leader="dot" w:pos="8789"/>
      </w:tabs>
      <w:spacing w:before="60"/>
      <w:ind w:left="1276" w:right="567" w:hanging="709"/>
    </w:pPr>
  </w:style>
  <w:style w:type="paragraph" w:customStyle="1" w:styleId="Bullet">
    <w:name w:val="Bullet"/>
    <w:basedOn w:val="Normal"/>
    <w:link w:val="BulletChar"/>
    <w:uiPriority w:val="99"/>
    <w:qFormat/>
    <w:rsid w:val="00FA0EA5"/>
    <w:pPr>
      <w:numPr>
        <w:numId w:val="1"/>
      </w:numPr>
      <w:tabs>
        <w:tab w:val="clear" w:pos="284"/>
      </w:tabs>
      <w:spacing w:before="90"/>
    </w:pPr>
  </w:style>
  <w:style w:type="character" w:customStyle="1" w:styleId="BulletChar">
    <w:name w:val="Bullet Char"/>
    <w:link w:val="Bullet"/>
    <w:uiPriority w:val="99"/>
    <w:locked/>
    <w:rsid w:val="002B7BEC"/>
    <w:rPr>
      <w:rFonts w:ascii="Avenir" w:hAnsi="Avenir"/>
      <w:lang w:eastAsia="en-GB"/>
    </w:rPr>
  </w:style>
  <w:style w:type="paragraph" w:styleId="Quote">
    <w:name w:val="Quote"/>
    <w:basedOn w:val="Normal"/>
    <w:next w:val="Normal"/>
    <w:link w:val="QuoteChar"/>
    <w:qFormat/>
    <w:pPr>
      <w:ind w:left="284" w:right="284"/>
    </w:pPr>
  </w:style>
  <w:style w:type="character" w:customStyle="1" w:styleId="QuoteChar">
    <w:name w:val="Quote Char"/>
    <w:link w:val="Quote"/>
    <w:rsid w:val="00122363"/>
    <w:rPr>
      <w:rFonts w:ascii="Georgia" w:hAnsi="Georgia"/>
      <w:sz w:val="22"/>
      <w:lang w:eastAsia="en-GB"/>
    </w:rPr>
  </w:style>
  <w:style w:type="paragraph" w:styleId="FootnoteText">
    <w:name w:val="footnote text"/>
    <w:basedOn w:val="Normal"/>
    <w:link w:val="FootnoteTextChar"/>
    <w:uiPriority w:val="99"/>
    <w:rsid w:val="00A7415D"/>
    <w:pPr>
      <w:spacing w:before="60" w:line="228" w:lineRule="auto"/>
      <w:ind w:left="284" w:hanging="284"/>
    </w:pPr>
    <w:rPr>
      <w:sz w:val="17"/>
    </w:rPr>
  </w:style>
  <w:style w:type="character" w:customStyle="1" w:styleId="FootnoteTextChar">
    <w:name w:val="Footnote Text Char"/>
    <w:link w:val="FootnoteText"/>
    <w:uiPriority w:val="99"/>
    <w:rsid w:val="00A7415D"/>
    <w:rPr>
      <w:rFonts w:ascii="Segoe UI" w:hAnsi="Segoe UI"/>
      <w:sz w:val="17"/>
      <w:lang w:eastAsia="en-GB"/>
    </w:rPr>
  </w:style>
  <w:style w:type="paragraph" w:styleId="Header">
    <w:name w:val="header"/>
    <w:basedOn w:val="Normal"/>
    <w:link w:val="HeaderChar"/>
    <w:uiPriority w:val="99"/>
    <w:qFormat/>
    <w:rsid w:val="000F3765"/>
    <w:pPr>
      <w:spacing w:before="0"/>
    </w:pPr>
  </w:style>
  <w:style w:type="character" w:customStyle="1" w:styleId="HeaderChar">
    <w:name w:val="Header Char"/>
    <w:link w:val="Header"/>
    <w:uiPriority w:val="99"/>
    <w:rsid w:val="000F3765"/>
    <w:rPr>
      <w:rFonts w:ascii="Arial" w:hAnsi="Arial"/>
      <w:sz w:val="22"/>
      <w:lang w:eastAsia="en-GB"/>
    </w:rPr>
  </w:style>
  <w:style w:type="paragraph" w:styleId="Title">
    <w:name w:val="Title"/>
    <w:basedOn w:val="Normal"/>
    <w:next w:val="Normal"/>
    <w:link w:val="TitleChar"/>
    <w:uiPriority w:val="10"/>
    <w:qFormat/>
    <w:rsid w:val="00A21EEE"/>
    <w:rPr>
      <w:rFonts w:ascii="Avenir Black" w:hAnsi="Avenir Black" w:cs="Lucida Sans Unicode"/>
      <w:b/>
      <w:caps/>
      <w:color w:val="076283"/>
      <w:sz w:val="48"/>
      <w:szCs w:val="72"/>
    </w:rPr>
  </w:style>
  <w:style w:type="character" w:customStyle="1" w:styleId="TitleChar">
    <w:name w:val="Title Char"/>
    <w:link w:val="Title"/>
    <w:uiPriority w:val="10"/>
    <w:rsid w:val="00A21EEE"/>
    <w:rPr>
      <w:rFonts w:ascii="Avenir Black" w:hAnsi="Avenir Black" w:cs="Lucida Sans Unicode"/>
      <w:b/>
      <w:caps/>
      <w:color w:val="076283"/>
      <w:sz w:val="48"/>
      <w:szCs w:val="72"/>
      <w:lang w:eastAsia="en-GB"/>
    </w:rPr>
  </w:style>
  <w:style w:type="paragraph" w:customStyle="1" w:styleId="Imprint">
    <w:name w:val="Imprint"/>
    <w:basedOn w:val="Normal"/>
    <w:next w:val="Normal"/>
    <w:qFormat/>
    <w:rsid w:val="00141538"/>
    <w:pPr>
      <w:ind w:right="284"/>
      <w:jc w:val="right"/>
    </w:pPr>
    <w:rPr>
      <w:color w:val="FFFFFF"/>
      <w:sz w:val="28"/>
    </w:rPr>
  </w:style>
  <w:style w:type="paragraph" w:styleId="Footer">
    <w:name w:val="footer"/>
    <w:basedOn w:val="Normal"/>
    <w:link w:val="FooterChar"/>
    <w:uiPriority w:val="99"/>
    <w:qFormat/>
    <w:rsid w:val="007A067F"/>
  </w:style>
  <w:style w:type="character" w:customStyle="1" w:styleId="FooterChar">
    <w:name w:val="Footer Char"/>
    <w:link w:val="Footer"/>
    <w:uiPriority w:val="99"/>
    <w:rsid w:val="007A067F"/>
    <w:rPr>
      <w:rFonts w:ascii="Segoe UI" w:hAnsi="Segoe UI"/>
      <w:sz w:val="21"/>
      <w:lang w:eastAsia="en-GB"/>
    </w:rPr>
  </w:style>
  <w:style w:type="character" w:styleId="PageNumber">
    <w:name w:val="page number"/>
    <w:rsid w:val="00D22249"/>
    <w:rPr>
      <w:rFonts w:ascii="Avenir Black" w:hAnsi="Avenir Black"/>
      <w:b/>
      <w:color w:val="076283"/>
      <w:sz w:val="22"/>
    </w:rPr>
  </w:style>
  <w:style w:type="paragraph" w:customStyle="1" w:styleId="VersoFooter">
    <w:name w:val="Verso Footer"/>
    <w:basedOn w:val="Footer"/>
    <w:rsid w:val="00571223"/>
    <w:rPr>
      <w:sz w:val="15"/>
    </w:rPr>
  </w:style>
  <w:style w:type="paragraph" w:customStyle="1" w:styleId="RectoFooter">
    <w:name w:val="Recto Footer"/>
    <w:basedOn w:val="Footer"/>
    <w:rsid w:val="00D22249"/>
    <w:pPr>
      <w:spacing w:before="0"/>
      <w:jc w:val="right"/>
    </w:pPr>
    <w:rPr>
      <w:caps/>
      <w:color w:val="076283"/>
      <w:sz w:val="16"/>
    </w:rPr>
  </w:style>
  <w:style w:type="paragraph" w:customStyle="1" w:styleId="Figure">
    <w:name w:val="Figure"/>
    <w:basedOn w:val="Normal"/>
    <w:next w:val="Normal"/>
    <w:link w:val="FigureChar"/>
    <w:qFormat/>
    <w:rsid w:val="009133F5"/>
    <w:pPr>
      <w:keepNext/>
      <w:spacing w:after="120"/>
    </w:pPr>
    <w:rPr>
      <w:b/>
    </w:rPr>
  </w:style>
  <w:style w:type="character" w:customStyle="1" w:styleId="FigureChar">
    <w:name w:val="Figure Char"/>
    <w:link w:val="Figure"/>
    <w:locked/>
    <w:rsid w:val="002B7BEC"/>
    <w:rPr>
      <w:rFonts w:ascii="Segoe UI" w:hAnsi="Segoe UI"/>
      <w:b/>
      <w:lang w:eastAsia="en-GB"/>
    </w:rPr>
  </w:style>
  <w:style w:type="character" w:styleId="FootnoteReference">
    <w:name w:val="footnote reference"/>
    <w:uiPriority w:val="99"/>
    <w:rPr>
      <w:vertAlign w:val="superscript"/>
    </w:rPr>
  </w:style>
  <w:style w:type="paragraph" w:customStyle="1" w:styleId="Table">
    <w:name w:val="Table"/>
    <w:basedOn w:val="Figure"/>
    <w:link w:val="TableChar"/>
    <w:qFormat/>
    <w:rsid w:val="00AE539E"/>
    <w:pPr>
      <w:spacing w:before="360"/>
    </w:pPr>
    <w:rPr>
      <w:rFonts w:ascii="Avenir Medium" w:hAnsi="Avenir Medium"/>
      <w:b w:val="0"/>
      <w:i/>
      <w:color w:val="076283"/>
      <w:sz w:val="22"/>
    </w:rPr>
  </w:style>
  <w:style w:type="character" w:customStyle="1" w:styleId="TableChar">
    <w:name w:val="Table Char"/>
    <w:link w:val="Table"/>
    <w:locked/>
    <w:rsid w:val="00AE539E"/>
    <w:rPr>
      <w:rFonts w:ascii="Avenir Medium" w:hAnsi="Avenir Medium"/>
      <w:i/>
      <w:color w:val="076283"/>
      <w:sz w:val="22"/>
      <w:lang w:eastAsia="en-GB"/>
    </w:rPr>
  </w:style>
  <w:style w:type="paragraph" w:customStyle="1" w:styleId="Dash">
    <w:name w:val="Dash"/>
    <w:basedOn w:val="Bullet"/>
    <w:qFormat/>
    <w:rsid w:val="00702854"/>
    <w:pPr>
      <w:numPr>
        <w:numId w:val="2"/>
      </w:numPr>
      <w:spacing w:before="60"/>
    </w:pPr>
  </w:style>
  <w:style w:type="paragraph" w:customStyle="1" w:styleId="TableText">
    <w:name w:val="TableText"/>
    <w:basedOn w:val="Normal"/>
    <w:qFormat/>
    <w:rsid w:val="005423BD"/>
    <w:pPr>
      <w:spacing w:before="90" w:after="90"/>
    </w:pPr>
  </w:style>
  <w:style w:type="paragraph" w:customStyle="1" w:styleId="TableBullet">
    <w:name w:val="TableBullet"/>
    <w:basedOn w:val="TableText"/>
    <w:qFormat/>
    <w:rsid w:val="002658E1"/>
    <w:pPr>
      <w:numPr>
        <w:numId w:val="4"/>
      </w:numPr>
    </w:pPr>
  </w:style>
  <w:style w:type="paragraph" w:customStyle="1" w:styleId="Box">
    <w:name w:val="Box"/>
    <w:basedOn w:val="Normal"/>
    <w:qFormat/>
    <w:rsid w:val="00AE539E"/>
    <w:pPr>
      <w:pBdr>
        <w:top w:val="single" w:sz="4" w:space="12" w:color="auto"/>
        <w:left w:val="single" w:sz="4" w:space="12" w:color="auto"/>
        <w:bottom w:val="single" w:sz="4" w:space="12" w:color="auto"/>
        <w:right w:val="single" w:sz="4" w:space="12" w:color="auto"/>
      </w:pBdr>
      <w:ind w:left="284" w:right="284"/>
    </w:pPr>
  </w:style>
  <w:style w:type="paragraph" w:customStyle="1" w:styleId="BoxHeading">
    <w:name w:val="BoxHeading"/>
    <w:basedOn w:val="Normal"/>
    <w:next w:val="Box"/>
    <w:qFormat/>
    <w:rsid w:val="00D37D80"/>
    <w:pPr>
      <w:keepNext/>
      <w:pBdr>
        <w:top w:val="single" w:sz="4" w:space="12" w:color="auto"/>
        <w:left w:val="single" w:sz="4" w:space="12" w:color="auto"/>
        <w:bottom w:val="single" w:sz="4" w:space="12" w:color="auto"/>
        <w:right w:val="single" w:sz="4" w:space="12" w:color="auto"/>
      </w:pBdr>
      <w:spacing w:before="240"/>
      <w:ind w:left="284" w:right="284"/>
    </w:pPr>
    <w:rPr>
      <w:b/>
      <w:sz w:val="24"/>
      <w:szCs w:val="24"/>
    </w:rPr>
  </w:style>
  <w:style w:type="paragraph" w:customStyle="1" w:styleId="BoxBullet">
    <w:name w:val="BoxBullet"/>
    <w:basedOn w:val="Bullet"/>
    <w:qFormat/>
    <w:rsid w:val="004263BB"/>
    <w:pPr>
      <w:pBdr>
        <w:top w:val="single" w:sz="4" w:space="12" w:color="auto"/>
        <w:left w:val="single" w:sz="4" w:space="12" w:color="auto"/>
        <w:bottom w:val="single" w:sz="4" w:space="12" w:color="auto"/>
        <w:right w:val="single" w:sz="4" w:space="12" w:color="auto"/>
      </w:pBdr>
      <w:tabs>
        <w:tab w:val="left" w:pos="567"/>
      </w:tabs>
      <w:spacing w:before="60"/>
      <w:ind w:left="568" w:right="284"/>
    </w:pPr>
  </w:style>
  <w:style w:type="paragraph" w:customStyle="1" w:styleId="IntroHead">
    <w:name w:val="IntroHead"/>
    <w:basedOn w:val="Heading1"/>
    <w:next w:val="Normal"/>
    <w:qFormat/>
    <w:rsid w:val="00337838"/>
    <w:pPr>
      <w:numPr>
        <w:numId w:val="0"/>
      </w:numPr>
      <w:outlineLvl w:val="9"/>
    </w:pPr>
  </w:style>
  <w:style w:type="paragraph" w:customStyle="1" w:styleId="Source">
    <w:name w:val="Source"/>
    <w:basedOn w:val="Note"/>
    <w:next w:val="Normal"/>
    <w:qFormat/>
    <w:rsid w:val="0012053C"/>
  </w:style>
  <w:style w:type="paragraph" w:customStyle="1" w:styleId="Note">
    <w:name w:val="Note"/>
    <w:basedOn w:val="Normal"/>
    <w:next w:val="Normal"/>
    <w:link w:val="NoteChar"/>
    <w:qFormat/>
    <w:rsid w:val="00D22249"/>
    <w:pPr>
      <w:spacing w:before="80"/>
      <w:ind w:left="284" w:hanging="284"/>
    </w:pPr>
    <w:rPr>
      <w:sz w:val="16"/>
    </w:rPr>
  </w:style>
  <w:style w:type="character" w:customStyle="1" w:styleId="NoteChar">
    <w:name w:val="Note Char"/>
    <w:link w:val="Note"/>
    <w:rsid w:val="00D22249"/>
    <w:rPr>
      <w:rFonts w:ascii="Avenir" w:hAnsi="Avenir"/>
      <w:sz w:val="16"/>
      <w:lang w:eastAsia="en-GB"/>
    </w:rPr>
  </w:style>
  <w:style w:type="paragraph" w:customStyle="1" w:styleId="Subhead">
    <w:name w:val="Subhead"/>
    <w:basedOn w:val="Normal"/>
    <w:next w:val="Year"/>
    <w:qFormat/>
    <w:rsid w:val="00A21EEE"/>
    <w:pPr>
      <w:spacing w:before="0" w:after="120"/>
    </w:pPr>
    <w:rPr>
      <w:rFonts w:ascii="Avenir Medium" w:hAnsi="Avenir Medium" w:cs="Segoe UI Semibold"/>
      <w:b/>
      <w:color w:val="076283"/>
      <w:sz w:val="32"/>
      <w:szCs w:val="26"/>
    </w:rPr>
  </w:style>
  <w:style w:type="paragraph" w:customStyle="1" w:styleId="Year">
    <w:name w:val="Year"/>
    <w:basedOn w:val="Subhead"/>
    <w:next w:val="Subhead"/>
    <w:qFormat/>
    <w:rsid w:val="00531E12"/>
    <w:rPr>
      <w:sz w:val="28"/>
    </w:rPr>
  </w:style>
  <w:style w:type="character" w:styleId="Hyperlink">
    <w:name w:val="Hyperlink"/>
    <w:uiPriority w:val="99"/>
    <w:rsid w:val="002658E1"/>
    <w:rPr>
      <w:rFonts w:ascii="Avenir" w:hAnsi="Avenir"/>
      <w:b w:val="0"/>
      <w:color w:val="076283"/>
      <w:sz w:val="20"/>
      <w:u w:val="none"/>
    </w:rPr>
  </w:style>
  <w:style w:type="paragraph" w:customStyle="1" w:styleId="References">
    <w:name w:val="References"/>
    <w:basedOn w:val="Normal"/>
    <w:qFormat/>
    <w:rsid w:val="001460E0"/>
    <w:pPr>
      <w:spacing w:after="180"/>
    </w:pPr>
  </w:style>
  <w:style w:type="paragraph" w:customStyle="1" w:styleId="TableDash">
    <w:name w:val="TableDash"/>
    <w:basedOn w:val="TableText"/>
    <w:qFormat/>
    <w:rsid w:val="0010541C"/>
    <w:pPr>
      <w:numPr>
        <w:numId w:val="3"/>
      </w:numPr>
      <w:spacing w:before="40" w:after="0"/>
    </w:pPr>
    <w:rPr>
      <w:szCs w:val="22"/>
    </w:rPr>
  </w:style>
  <w:style w:type="paragraph" w:styleId="Revision">
    <w:name w:val="Revision"/>
    <w:hidden/>
    <w:uiPriority w:val="99"/>
    <w:rsid w:val="0086388B"/>
    <w:rPr>
      <w:rFonts w:ascii="Calibri" w:eastAsia="Calibri" w:hAnsi="Calibri"/>
      <w:sz w:val="22"/>
      <w:szCs w:val="22"/>
      <w:lang w:val="en-US" w:eastAsia="en-US"/>
    </w:rPr>
  </w:style>
  <w:style w:type="paragraph" w:customStyle="1" w:styleId="Number">
    <w:name w:val="Number"/>
    <w:basedOn w:val="Normal"/>
    <w:rsid w:val="009E43F4"/>
    <w:pPr>
      <w:numPr>
        <w:ilvl w:val="2"/>
        <w:numId w:val="7"/>
      </w:numPr>
      <w:spacing w:before="360"/>
    </w:pPr>
    <w:rPr>
      <w:szCs w:val="24"/>
    </w:rPr>
  </w:style>
  <w:style w:type="paragraph" w:customStyle="1" w:styleId="Letter">
    <w:name w:val="Letter"/>
    <w:basedOn w:val="Normal"/>
    <w:qFormat/>
    <w:rsid w:val="00F140B2"/>
    <w:pPr>
      <w:numPr>
        <w:ilvl w:val="3"/>
        <w:numId w:val="7"/>
      </w:numPr>
    </w:pPr>
  </w:style>
  <w:style w:type="paragraph" w:customStyle="1" w:styleId="Roman">
    <w:name w:val="Roman"/>
    <w:basedOn w:val="Normal"/>
    <w:qFormat/>
    <w:rsid w:val="00AD6293"/>
    <w:pPr>
      <w:numPr>
        <w:ilvl w:val="5"/>
        <w:numId w:val="5"/>
      </w:numPr>
      <w:spacing w:before="90"/>
    </w:pPr>
    <w:rPr>
      <w:rFonts w:eastAsia="Arial Unicode MS"/>
    </w:rPr>
  </w:style>
  <w:style w:type="table" w:styleId="TableGrid">
    <w:name w:val="Table Grid"/>
    <w:basedOn w:val="TableNormal"/>
    <w:uiPriority w:val="39"/>
    <w:rsid w:val="00D371B0"/>
    <w:pPr>
      <w:widowControl w:val="0"/>
    </w:pPr>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uiPriority w:val="39"/>
    <w:unhideWhenUsed/>
    <w:rsid w:val="006524E1"/>
    <w:pPr>
      <w:tabs>
        <w:tab w:val="right" w:leader="dot" w:pos="8789"/>
      </w:tabs>
      <w:ind w:left="992" w:hanging="992"/>
    </w:pPr>
  </w:style>
  <w:style w:type="paragraph" w:styleId="ListParagraph">
    <w:name w:val="List Paragraph"/>
    <w:basedOn w:val="Normal"/>
    <w:uiPriority w:val="1"/>
    <w:qFormat/>
    <w:rsid w:val="002923F0"/>
    <w:pPr>
      <w:ind w:left="720"/>
      <w:contextualSpacing/>
    </w:pPr>
  </w:style>
  <w:style w:type="character" w:styleId="CommentReference">
    <w:name w:val="annotation reference"/>
    <w:basedOn w:val="DefaultParagraphFont"/>
    <w:uiPriority w:val="99"/>
    <w:semiHidden/>
    <w:unhideWhenUsed/>
    <w:rsid w:val="00BD43E4"/>
    <w:rPr>
      <w:sz w:val="16"/>
      <w:szCs w:val="16"/>
    </w:rPr>
  </w:style>
  <w:style w:type="paragraph" w:styleId="CommentText">
    <w:name w:val="annotation text"/>
    <w:basedOn w:val="Normal"/>
    <w:link w:val="CommentTextChar"/>
    <w:uiPriority w:val="99"/>
    <w:unhideWhenUsed/>
    <w:rsid w:val="00BD43E4"/>
  </w:style>
  <w:style w:type="character" w:customStyle="1" w:styleId="CommentTextChar">
    <w:name w:val="Comment Text Char"/>
    <w:basedOn w:val="DefaultParagraphFont"/>
    <w:link w:val="CommentText"/>
    <w:uiPriority w:val="99"/>
    <w:rsid w:val="00BD43E4"/>
    <w:rPr>
      <w:rFonts w:ascii="Avenir" w:hAnsi="Avenir"/>
      <w:lang w:eastAsia="en-GB"/>
    </w:rPr>
  </w:style>
  <w:style w:type="paragraph" w:styleId="CommentSubject">
    <w:name w:val="annotation subject"/>
    <w:basedOn w:val="CommentText"/>
    <w:next w:val="CommentText"/>
    <w:link w:val="CommentSubjectChar"/>
    <w:uiPriority w:val="99"/>
    <w:semiHidden/>
    <w:unhideWhenUsed/>
    <w:rsid w:val="00BD43E4"/>
    <w:rPr>
      <w:b/>
      <w:bCs/>
    </w:rPr>
  </w:style>
  <w:style w:type="character" w:customStyle="1" w:styleId="CommentSubjectChar">
    <w:name w:val="Comment Subject Char"/>
    <w:basedOn w:val="CommentTextChar"/>
    <w:link w:val="CommentSubject"/>
    <w:uiPriority w:val="99"/>
    <w:semiHidden/>
    <w:rsid w:val="00BD43E4"/>
    <w:rPr>
      <w:rFonts w:ascii="Avenir" w:hAnsi="Avenir"/>
      <w:b/>
      <w:bCs/>
      <w:lang w:eastAsia="en-GB"/>
    </w:rPr>
  </w:style>
  <w:style w:type="paragraph" w:styleId="BalloonText">
    <w:name w:val="Balloon Text"/>
    <w:basedOn w:val="Normal"/>
    <w:link w:val="BalloonTextChar"/>
    <w:uiPriority w:val="99"/>
    <w:semiHidden/>
    <w:unhideWhenUsed/>
    <w:rsid w:val="00BD43E4"/>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43E4"/>
    <w:rPr>
      <w:rFonts w:ascii="Segoe UI" w:hAnsi="Segoe UI" w:cs="Segoe UI"/>
      <w:sz w:val="18"/>
      <w:szCs w:val="18"/>
      <w:lang w:eastAsia="en-GB"/>
    </w:rPr>
  </w:style>
  <w:style w:type="character" w:styleId="Mention">
    <w:name w:val="Mention"/>
    <w:basedOn w:val="DefaultParagraphFont"/>
    <w:uiPriority w:val="99"/>
    <w:unhideWhenUsed/>
    <w:rsid w:val="000F55F9"/>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683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anne\Application%20Data\Microsoft\Templates\Health\2012%20Report%20Sans%20Serif%20Bod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Subactivity xmlns="4f9c820c-e7e2-444d-97ee-45f2b3485c1d">NA</Subactivity>
    <BusinessValue xmlns="4f9c820c-e7e2-444d-97ee-45f2b3485c1d" xsi:nil="true"/>
    <PRADateDisposal xmlns="4f9c820c-e7e2-444d-97ee-45f2b3485c1d" xsi:nil="true"/>
    <BriefDescription xmlns="1d05d202-b420-4560-9c38-b56d725d4a35" xsi:nil="true"/>
    <KeyWords xmlns="15ffb055-6eb4-45a1-bc20-bf2ac0d420da" xsi:nil="true"/>
    <SecurityClassification xmlns="15ffb055-6eb4-45a1-bc20-bf2ac0d420da">UNCLASSIFIED</SecurityClassification>
    <PRADate3 xmlns="4f9c820c-e7e2-444d-97ee-45f2b3485c1d" xsi:nil="true"/>
    <lcf76f155ced4ddcb4097134ff3c332f xmlns="1d05d202-b420-4560-9c38-b56d725d4a35">
      <Terms xmlns="http://schemas.microsoft.com/office/infopath/2007/PartnerControls"/>
    </lcf76f155ced4ddcb4097134ff3c332f>
    <PRAText5 xmlns="4f9c820c-e7e2-444d-97ee-45f2b3485c1d" xsi:nil="true"/>
    <Level2 xmlns="c91a514c-9034-4fa3-897a-8352025b26ed">NA</Level2>
    <CopiedFrom xmlns="184c05c4-c568-455d-94a4-7e009b164348" xsi:nil="true"/>
    <Activity xmlns="4f9c820c-e7e2-444d-97ee-45f2b3485c1d">Medicinal Cannabis Compliance</Activity>
    <AggregationStatus xmlns="4f9c820c-e7e2-444d-97ee-45f2b3485c1d">Normal</AggregationStatus>
    <OverrideLabel xmlns="d0b61010-d6f3-4072-b934-7bbb13e97771" xsi:nil="true"/>
    <TaxCatchAll xmlns="cf453169-29d2-47b6-b493-a75019883e5f" xsi:nil="true"/>
    <CategoryValue xmlns="4f9c820c-e7e2-444d-97ee-45f2b3485c1d">Renewal Applications</CategoryValue>
    <PRADate2 xmlns="4f9c820c-e7e2-444d-97ee-45f2b3485c1d" xsi:nil="true"/>
    <zLegacyJSON xmlns="184c05c4-c568-455d-94a4-7e009b164348" xsi:nil="true"/>
    <Case xmlns="4f9c820c-e7e2-444d-97ee-45f2b3485c1d">NA</Case>
    <PRAText1 xmlns="4f9c820c-e7e2-444d-97ee-45f2b3485c1d" xsi:nil="true"/>
    <PRAText4 xmlns="4f9c820c-e7e2-444d-97ee-45f2b3485c1d" xsi:nil="true"/>
    <Level3 xmlns="c91a514c-9034-4fa3-897a-8352025b26ed">NA</Level3>
    <Endorsements xmlns="184c05c4-c568-455d-94a4-7e009b164348">N/A</Endorsements>
    <Team xmlns="c91a514c-9034-4fa3-897a-8352025b26ed">Medicinal Cannabis Compliance</Team>
    <Project xmlns="4f9c820c-e7e2-444d-97ee-45f2b3485c1d">NA</Project>
    <HasNHI xmlns="184c05c4-c568-455d-94a4-7e009b164348">false</HasNHI>
    <FunctionGroup xmlns="4f9c820c-e7e2-444d-97ee-45f2b3485c1d">Implement and Enforce Legislation</FunctionGroup>
    <Function xmlns="4f9c820c-e7e2-444d-97ee-45f2b3485c1d">Regulate Medicines and Medical Devices</Function>
    <SetLabel xmlns="d0b61010-d6f3-4072-b934-7bbb13e97771">Retain</SetLabel>
    <RelatedPeople xmlns="4f9c820c-e7e2-444d-97ee-45f2b3485c1d">
      <UserInfo>
        <DisplayName/>
        <AccountId xsi:nil="true"/>
        <AccountType/>
      </UserInfo>
    </RelatedPeople>
    <AggregationNarrative xmlns="725c79e5-42ce-4aa0-ac78-b6418001f0d2" xsi:nil="true"/>
    <Channel xmlns="c91a514c-9034-4fa3-897a-8352025b26ed">MCA Webpages</Channel>
    <PRAType xmlns="4f9c820c-e7e2-444d-97ee-45f2b3485c1d">Doc</PRAType>
    <PRADate1 xmlns="4f9c820c-e7e2-444d-97ee-45f2b3485c1d" xsi:nil="true"/>
    <DocumentType xmlns="4f9c820c-e7e2-444d-97ee-45f2b3485c1d" xsi:nil="true"/>
    <PRAText3 xmlns="4f9c820c-e7e2-444d-97ee-45f2b3485c1d" xsi:nil="true"/>
    <zLegacy xmlns="184c05c4-c568-455d-94a4-7e009b164348" xsi:nil="true"/>
    <Year xmlns="c91a514c-9034-4fa3-897a-8352025b26ed">NA</Year>
    <Narrative xmlns="4f9c820c-e7e2-444d-97ee-45f2b3485c1d" xsi:nil="true"/>
    <CategoryName xmlns="4f9c820c-e7e2-444d-97ee-45f2b3485c1d">Guidance and forms for upcoming regulatory changes</CategoryName>
    <PRADateTrigger xmlns="4f9c820c-e7e2-444d-97ee-45f2b3485c1d" xsi:nil="true"/>
    <PRAText2 xmlns="4f9c820c-e7e2-444d-97ee-45f2b3485c1d" xsi:nil="true"/>
    <zLegacyID xmlns="184c05c4-c568-455d-94a4-7e009b164348" xsi:nil="true"/>
    <_dlc_DocId xmlns="cf453169-29d2-47b6-b493-a75019883e5f">MOHECM-799694629-6065</_dlc_DocId>
    <_dlc_DocIdUrl xmlns="cf453169-29d2-47b6-b493-a75019883e5f">
      <Url>https://mohgovtnz.sharepoint.com/sites/moh-ecm-GoodPrac/_layouts/15/DocIdRedir.aspx?ID=MOHECM-799694629-6065</Url>
      <Description>MOHECM-799694629-6065</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eDocument" ma:contentTypeID="0x01010092BC1A40C10D1E47AEF982DF108D3320" ma:contentTypeVersion="347" ma:contentTypeDescription="Create a new document." ma:contentTypeScope="" ma:versionID="a5b9d71cee77467dc032aff939e216ad">
  <xsd:schema xmlns:xsd="http://www.w3.org/2001/XMLSchema" xmlns:xs="http://www.w3.org/2001/XMLSchema" xmlns:p="http://schemas.microsoft.com/office/2006/metadata/properties" xmlns:ns2="cf453169-29d2-47b6-b493-a75019883e5f" xmlns:ns3="4f9c820c-e7e2-444d-97ee-45f2b3485c1d" xmlns:ns4="15ffb055-6eb4-45a1-bc20-bf2ac0d420da" xmlns:ns5="725c79e5-42ce-4aa0-ac78-b6418001f0d2" xmlns:ns6="c91a514c-9034-4fa3-897a-8352025b26ed" xmlns:ns7="d0b61010-d6f3-4072-b934-7bbb13e97771" xmlns:ns8="184c05c4-c568-455d-94a4-7e009b164348" xmlns:ns9="1d05d202-b420-4560-9c38-b56d725d4a35" targetNamespace="http://schemas.microsoft.com/office/2006/metadata/properties" ma:root="true" ma:fieldsID="95f6d14a6bfac755d057c66c81ceb2e3" ns2:_="" ns3:_="" ns4:_="" ns5:_="" ns6:_="" ns7:_="" ns8:_="" ns9:_="">
    <xsd:import namespace="cf453169-29d2-47b6-b493-a75019883e5f"/>
    <xsd:import namespace="4f9c820c-e7e2-444d-97ee-45f2b3485c1d"/>
    <xsd:import namespace="15ffb055-6eb4-45a1-bc20-bf2ac0d420da"/>
    <xsd:import namespace="725c79e5-42ce-4aa0-ac78-b6418001f0d2"/>
    <xsd:import namespace="c91a514c-9034-4fa3-897a-8352025b26ed"/>
    <xsd:import namespace="d0b61010-d6f3-4072-b934-7bbb13e97771"/>
    <xsd:import namespace="184c05c4-c568-455d-94a4-7e009b164348"/>
    <xsd:import namespace="1d05d202-b420-4560-9c38-b56d725d4a35"/>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Subactivity"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Channel" minOccurs="0"/>
                <xsd:element ref="ns6:Team" minOccurs="0"/>
                <xsd:element ref="ns6:Level2" minOccurs="0"/>
                <xsd:element ref="ns6:Level3" minOccurs="0"/>
                <xsd:element ref="ns6:Year" minOccurs="0"/>
                <xsd:element ref="ns7:SetLabel" minOccurs="0"/>
                <xsd:element ref="ns7:OverrideLabel" minOccurs="0"/>
                <xsd:element ref="ns8:HasNHI" minOccurs="0"/>
                <xsd:element ref="ns8:zLegacy" minOccurs="0"/>
                <xsd:element ref="ns8:zLegacyID" minOccurs="0"/>
                <xsd:element ref="ns8:zLegacyJSON" minOccurs="0"/>
                <xsd:element ref="ns8:CopiedFrom" minOccurs="0"/>
                <xsd:element ref="ns8:Endorsements" minOccurs="0"/>
                <xsd:element ref="ns9:MediaServiceMetadata" minOccurs="0"/>
                <xsd:element ref="ns9:MediaServiceFastMetadata" minOccurs="0"/>
                <xsd:element ref="ns9:lcf76f155ced4ddcb4097134ff3c332f" minOccurs="0"/>
                <xsd:element ref="ns2:TaxCatchAll" minOccurs="0"/>
                <xsd:element ref="ns9:MediaServiceOCR" minOccurs="0"/>
                <xsd:element ref="ns9:MediaServiceGenerationTime" minOccurs="0"/>
                <xsd:element ref="ns9:MediaServiceEventHashCode" minOccurs="0"/>
                <xsd:element ref="ns2:SharedWithUsers" minOccurs="0"/>
                <xsd:element ref="ns2:SharedWithDetails" minOccurs="0"/>
                <xsd:element ref="ns9:BriefDescription" minOccurs="0"/>
                <xsd:element ref="ns9:MediaServiceObjectDetectorVersions" minOccurs="0"/>
                <xsd:element ref="ns9:MediaServiceSearchProperties" minOccurs="0"/>
                <xsd:element ref="ns9:MediaServiceDateTaken" minOccurs="0"/>
                <xsd:element ref="ns9: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453169-29d2-47b6-b493-a75019883e5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55" nillable="true" ma:displayName="Taxonomy Catch All Column" ma:hidden="true" ma:list="{2577b56b-205d-44e9-b511-fcb3af4093c7}" ma:internalName="TaxCatchAll" ma:showField="CatchAllData" ma:web="cf453169-29d2-47b6-b493-a75019883e5f">
      <xsd:complexType>
        <xsd:complexContent>
          <xsd:extension base="dms:MultiChoiceLookup">
            <xsd:sequence>
              <xsd:element name="Value" type="dms:Lookup" maxOccurs="unbounded" minOccurs="0" nillable="true"/>
            </xsd:sequence>
          </xsd:extension>
        </xsd:complexContent>
      </xsd:complexType>
    </xsd:element>
    <xsd:element name="SharedWithUsers" ma:index="5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6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Subactivity" ma:index="15" nillable="true" ma:displayName="Subactivity" ma:default="NA" ma:hidden="true" ma:internalName="Subactivity" ma:readOnly="false">
      <xsd:simpleType>
        <xsd:restriction base="dms:Text">
          <xsd:maxLength value="255"/>
        </xsd:restriction>
      </xsd:simpleType>
    </xsd:element>
    <xsd:element name="Case" ma:index="16" nillable="true" ma:displayName="Case" ma:default="NA" ma:hidden="true" ma:internalName="Case" ma:readOnly="false">
      <xsd:simpleType>
        <xsd:restriction base="dms:Text">
          <xsd:maxLength value="255"/>
        </xsd:restriction>
      </xsd:simpleType>
    </xsd:element>
    <xsd:element name="RelatedPeople" ma:index="17"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8" nillable="true" ma:displayName="Category 1" ma:default="NA" ma:hidden="true" ma:internalName="CategoryName" ma:readOnly="false">
      <xsd:simpleType>
        <xsd:restriction base="dms:Text">
          <xsd:maxLength value="255"/>
        </xsd:restriction>
      </xsd:simpleType>
    </xsd:element>
    <xsd:element name="CategoryValue" ma:index="19" nillable="true" ma:displayName="Category 2" ma:default="NA" ma:hidden="true" ma:internalName="CategoryValue" ma:readOnly="false">
      <xsd:simpleType>
        <xsd:restriction base="dms:Text">
          <xsd:maxLength value="255"/>
        </xsd:restriction>
      </xsd:simpleType>
    </xsd:element>
    <xsd:element name="BusinessValue" ma:index="20" nillable="true" ma:displayName="Business Value" ma:hidden="true" ma:internalName="BusinessValue" ma:readOnly="false">
      <xsd:simpleType>
        <xsd:restriction base="dms:Text">
          <xsd:maxLength value="255"/>
        </xsd:restriction>
      </xsd:simpleType>
    </xsd:element>
    <xsd:element name="FunctionGroup" ma:index="21" nillable="true" ma:displayName="Function Group" ma:default="Implement and Enforce Legislation" ma:hidden="true" ma:internalName="FunctionGroup" ma:readOnly="false">
      <xsd:simpleType>
        <xsd:restriction base="dms:Text">
          <xsd:maxLength value="255"/>
        </xsd:restriction>
      </xsd:simpleType>
    </xsd:element>
    <xsd:element name="Function" ma:index="22" nillable="true" ma:displayName="Function" ma:default="Regulate Medicines and Medical Devices" ma:hidden="true" ma:internalName="Function" ma:readOnly="false">
      <xsd:simpleType>
        <xsd:restriction base="dms:Text">
          <xsd:maxLength value="255"/>
        </xsd:restriction>
      </xsd:simpleType>
    </xsd:element>
    <xsd:element name="PRAType" ma:index="23" nillable="true" ma:displayName="PRA Type" ma:default="Doc" ma:hidden="true" ma:indexed="true" ma:internalName="PRAType" ma:readOnly="false">
      <xsd:simpleType>
        <xsd:restriction base="dms:Text">
          <xsd:maxLength value="255"/>
        </xsd:restriction>
      </xsd:simpleType>
    </xsd:element>
    <xsd:element name="PRADate1" ma:index="24" nillable="true" ma:displayName="PRA Date 1" ma:format="DateOnly" ma:hidden="true" ma:internalName="PRADate1" ma:readOnly="false">
      <xsd:simpleType>
        <xsd:restriction base="dms:DateTime"/>
      </xsd:simpleType>
    </xsd:element>
    <xsd:element name="PRADate2" ma:index="25" nillable="true" ma:displayName="PRA Date 2" ma:format="DateOnly" ma:hidden="true" ma:internalName="PRADate2" ma:readOnly="false">
      <xsd:simpleType>
        <xsd:restriction base="dms:DateTime"/>
      </xsd:simpleType>
    </xsd:element>
    <xsd:element name="PRADate3" ma:index="26" nillable="true" ma:displayName="PRA Date 3" ma:format="DateOnly" ma:hidden="true" ma:internalName="PRADate3" ma:readOnly="false">
      <xsd:simpleType>
        <xsd:restriction base="dms:DateTime"/>
      </xsd:simpleType>
    </xsd:element>
    <xsd:element name="PRADateDisposal" ma:index="27" nillable="true" ma:displayName="PRA Date Disposal" ma:format="DateOnly" ma:hidden="true" ma:internalName="PRADateDisposal" ma:readOnly="false">
      <xsd:simpleType>
        <xsd:restriction base="dms:DateTime"/>
      </xsd:simpleType>
    </xsd:element>
    <xsd:element name="PRADateTrigger" ma:index="28" nillable="true" ma:displayName="PRA Date Trigger" ma:format="DateOnly" ma:hidden="true" ma:internalName="PRADateTrigger" ma:readOnly="false">
      <xsd:simpleType>
        <xsd:restriction base="dms:DateTime"/>
      </xsd:simpleType>
    </xsd:element>
    <xsd:element name="PRAText1" ma:index="29" nillable="true" ma:displayName="PRA Text 1" ma:hidden="true" ma:internalName="PRAText1" ma:readOnly="false">
      <xsd:simpleType>
        <xsd:restriction base="dms:Text">
          <xsd:maxLength value="255"/>
        </xsd:restriction>
      </xsd:simpleType>
    </xsd:element>
    <xsd:element name="PRAText2" ma:index="30" nillable="true" ma:displayName="PRA Text 2" ma:hidden="true" ma:internalName="PRAText2" ma:readOnly="false">
      <xsd:simpleType>
        <xsd:restriction base="dms:Text">
          <xsd:maxLength value="255"/>
        </xsd:restriction>
      </xsd:simpleType>
    </xsd:element>
    <xsd:element name="PRAText3" ma:index="31" nillable="true" ma:displayName="PRA Text 3" ma:hidden="true" ma:internalName="PRAText3" ma:readOnly="false">
      <xsd:simpleType>
        <xsd:restriction base="dms:Text">
          <xsd:maxLength value="255"/>
        </xsd:restriction>
      </xsd:simpleType>
    </xsd:element>
    <xsd:element name="PRAText4" ma:index="32" nillable="true" ma:displayName="PRA Text 4" ma:hidden="true" ma:internalName="PRAText4" ma:readOnly="false">
      <xsd:simpleType>
        <xsd:restriction base="dms:Text">
          <xsd:maxLength value="255"/>
        </xsd:restriction>
      </xsd:simpleType>
    </xsd:element>
    <xsd:element name="PRAText5" ma:index="33" nillable="true" ma:displayName="PRA Text 5" ma:hidden="true" ma:internalName="PRAText5" ma:readOnly="false">
      <xsd:simpleType>
        <xsd:restriction base="dms:Text">
          <xsd:maxLength value="255"/>
        </xsd:restriction>
      </xsd:simpleType>
    </xsd:element>
    <xsd:element name="AggregationStatus" ma:index="34"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5" nillable="true" ma:displayName="Project" ma:default="NA" ma:hidden="true" ma:internalName="Project" ma:readOnly="false">
      <xsd:simpleType>
        <xsd:restriction base="dms:Text">
          <xsd:maxLength value="255"/>
        </xsd:restriction>
      </xsd:simpleType>
    </xsd:element>
    <xsd:element name="Activity" ma:index="36" nillable="true" ma:displayName="Activity" ma:default="Medicinal Cannabis Compliance"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default="UNCLASSIFIED" ma:format="Dropdown" ma:internalName="SecurityClassification" ma:readOnly="false">
      <xsd:simpleType>
        <xsd:restriction base="dms:Choice">
          <xsd:enumeration value="UNCLASSIFIED"/>
          <xsd:enumeration value="IN-CONFIDENCE"/>
          <xsd:enumeration value="SENSITIVE"/>
          <xsd:enumeration value="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7"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8" nillable="true" ma:displayName="Channel" ma:default="NA" ma:hidden="true" ma:internalName="Channel" ma:readOnly="false">
      <xsd:simpleType>
        <xsd:restriction base="dms:Text">
          <xsd:maxLength value="255"/>
        </xsd:restriction>
      </xsd:simpleType>
    </xsd:element>
    <xsd:element name="Team" ma:index="39" nillable="true" ma:displayName="Team" ma:default="Medicinal Cannabis Compliance" ma:hidden="true" ma:internalName="Team" ma:readOnly="false">
      <xsd:simpleType>
        <xsd:restriction base="dms:Text">
          <xsd:maxLength value="255"/>
        </xsd:restriction>
      </xsd:simpleType>
    </xsd:element>
    <xsd:element name="Level2" ma:index="40" nillable="true" ma:displayName="Level 2" ma:default="NA" ma:hidden="true" ma:internalName="Level2" ma:readOnly="false">
      <xsd:simpleType>
        <xsd:restriction base="dms:Text">
          <xsd:maxLength value="255"/>
        </xsd:restriction>
      </xsd:simpleType>
    </xsd:element>
    <xsd:element name="Level3" ma:index="41" nillable="true" ma:displayName="Level 3" ma:default="NA" ma:hidden="true" ma:internalName="Level3" ma:readOnly="false">
      <xsd:simpleType>
        <xsd:restriction base="dms:Text">
          <xsd:maxLength value="255"/>
        </xsd:restriction>
      </xsd:simpleType>
    </xsd:element>
    <xsd:element name="Year" ma:index="42"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b61010-d6f3-4072-b934-7bbb13e97771" elementFormDefault="qualified">
    <xsd:import namespace="http://schemas.microsoft.com/office/2006/documentManagement/types"/>
    <xsd:import namespace="http://schemas.microsoft.com/office/infopath/2007/PartnerControls"/>
    <xsd:element name="SetLabel" ma:index="43" nillable="true" ma:displayName="Set Label" ma:default="Retain" ma:hidden="true" ma:indexed="true" ma:internalName="SetLabel" ma:readOnly="false">
      <xsd:simpleType>
        <xsd:restriction base="dms:Text">
          <xsd:maxLength value="255"/>
        </xsd:restriction>
      </xsd:simpleType>
    </xsd:element>
    <xsd:element name="OverrideLabel" ma:index="44" nillable="true" ma:displayName="Override Label" ma:hidden="true" ma:indexed="true" ma:internalName="OverrideLabe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c05c4-c568-455d-94a4-7e009b164348" elementFormDefault="qualified">
    <xsd:import namespace="http://schemas.microsoft.com/office/2006/documentManagement/types"/>
    <xsd:import namespace="http://schemas.microsoft.com/office/infopath/2007/PartnerControls"/>
    <xsd:element name="HasNHI" ma:index="45" nillable="true" ma:displayName="Has NHI" ma:default="0" ma:internalName="HasNHI" ma:readOnly="false">
      <xsd:simpleType>
        <xsd:restriction base="dms:Boolean"/>
      </xsd:simpleType>
    </xsd:element>
    <xsd:element name="zLegacy" ma:index="46" nillable="true" ma:displayName="zLegacy" ma:hidden="true" ma:internalName="zLegacy" ma:readOnly="false">
      <xsd:simpleType>
        <xsd:restriction base="dms:Note"/>
      </xsd:simpleType>
    </xsd:element>
    <xsd:element name="zLegacyID" ma:index="47" nillable="true" ma:displayName="zLegacyID" ma:hidden="true" ma:indexed="true" ma:internalName="zLegacyID" ma:readOnly="false">
      <xsd:simpleType>
        <xsd:restriction base="dms:Text">
          <xsd:maxLength value="255"/>
        </xsd:restriction>
      </xsd:simpleType>
    </xsd:element>
    <xsd:element name="zLegacyJSON" ma:index="48" nillable="true" ma:displayName="zLegacyJSON" ma:hidden="true" ma:internalName="zLegacyJSON" ma:readOnly="false">
      <xsd:simpleType>
        <xsd:restriction base="dms:Note"/>
      </xsd:simpleType>
    </xsd:element>
    <xsd:element name="CopiedFrom" ma:index="49" nillable="true" ma:displayName="Copied From" ma:hidden="true" ma:internalName="CopiedFrom" ma:readOnly="false">
      <xsd:simpleType>
        <xsd:restriction base="dms:Text">
          <xsd:maxLength value="255"/>
        </xsd:restriction>
      </xsd:simpleType>
    </xsd:element>
    <xsd:element name="Endorsements" ma:index="50" nillable="true" ma:displayName="Endorsements" ma:default="N/A" ma:format="Dropdown" ma:internalName="Endorsements" ma:readOnly="false">
      <xsd:simpleType>
        <xsd:restriction base="dms:Choice">
          <xsd:enumeration value="N/A"/>
          <xsd:enumeration value="APPOINTMENTS"/>
          <xsd:enumeration value="BUDGET"/>
          <xsd:enumeration value="CABINET"/>
          <xsd:enumeration value="COMMERCIAL"/>
          <xsd:enumeration value="[DEPARTMENT] USE ONLY"/>
          <xsd:enumeration value="EMBARGOED FOR RELEASE"/>
          <xsd:enumeration value="EVALUATIVE"/>
          <xsd:enumeration value="HONOURS"/>
          <xsd:enumeration value="LEGAL PRIVILEGE"/>
          <xsd:enumeration value="MEDICAL"/>
          <xsd:enumeration value="NEW ZEALAND EYES ONLY (NZEO)"/>
          <xsd:enumeration value="STAFF"/>
          <xsd:enumeration value="POLICY"/>
          <xsd:enumeration value="TO BE REVIEWED ON"/>
          <xsd:enumeration value="RELEASEABLE TO (REL)"/>
        </xsd:restriction>
      </xsd:simpleType>
    </xsd:element>
  </xsd:schema>
  <xsd:schema xmlns:xsd="http://www.w3.org/2001/XMLSchema" xmlns:xs="http://www.w3.org/2001/XMLSchema" xmlns:dms="http://schemas.microsoft.com/office/2006/documentManagement/types" xmlns:pc="http://schemas.microsoft.com/office/infopath/2007/PartnerControls" targetNamespace="1d05d202-b420-4560-9c38-b56d725d4a35" elementFormDefault="qualified">
    <xsd:import namespace="http://schemas.microsoft.com/office/2006/documentManagement/types"/>
    <xsd:import namespace="http://schemas.microsoft.com/office/infopath/2007/PartnerControls"/>
    <xsd:element name="MediaServiceMetadata" ma:index="51" nillable="true" ma:displayName="MediaServiceMetadata" ma:hidden="true" ma:internalName="MediaServiceMetadata" ma:readOnly="true">
      <xsd:simpleType>
        <xsd:restriction base="dms:Note"/>
      </xsd:simpleType>
    </xsd:element>
    <xsd:element name="MediaServiceFastMetadata" ma:index="52" nillable="true" ma:displayName="MediaServiceFastMetadata" ma:hidden="true" ma:internalName="MediaServiceFastMetadata" ma:readOnly="true">
      <xsd:simpleType>
        <xsd:restriction base="dms:Note"/>
      </xsd:simpleType>
    </xsd:element>
    <xsd:element name="lcf76f155ced4ddcb4097134ff3c332f" ma:index="54" nillable="true" ma:taxonomy="true" ma:internalName="lcf76f155ced4ddcb4097134ff3c332f" ma:taxonomyFieldName="MediaServiceImageTags" ma:displayName="Image Tags" ma:readOnly="false" ma:fieldId="{5cf76f15-5ced-4ddc-b409-7134ff3c332f}" ma:taxonomyMulti="true" ma:sspId="0413e039-5297-4392-bfce-c6182202c714" ma:termSetId="09814cd3-568e-fe90-9814-8d621ff8fb84" ma:anchorId="fba54fb3-c3e1-fe81-a776-ca4b69148c4d" ma:open="true" ma:isKeyword="false">
      <xsd:complexType>
        <xsd:sequence>
          <xsd:element ref="pc:Terms" minOccurs="0" maxOccurs="1"/>
        </xsd:sequence>
      </xsd:complexType>
    </xsd:element>
    <xsd:element name="MediaServiceOCR" ma:index="56" nillable="true" ma:displayName="Extracted Text" ma:internalName="MediaServiceOCR" ma:readOnly="true">
      <xsd:simpleType>
        <xsd:restriction base="dms:Note">
          <xsd:maxLength value="255"/>
        </xsd:restriction>
      </xsd:simpleType>
    </xsd:element>
    <xsd:element name="MediaServiceGenerationTime" ma:index="57" nillable="true" ma:displayName="MediaServiceGenerationTime" ma:hidden="true" ma:internalName="MediaServiceGenerationTime" ma:readOnly="true">
      <xsd:simpleType>
        <xsd:restriction base="dms:Text"/>
      </xsd:simpleType>
    </xsd:element>
    <xsd:element name="MediaServiceEventHashCode" ma:index="58" nillable="true" ma:displayName="MediaServiceEventHashCode" ma:hidden="true" ma:internalName="MediaServiceEventHashCode" ma:readOnly="true">
      <xsd:simpleType>
        <xsd:restriction base="dms:Text"/>
      </xsd:simpleType>
    </xsd:element>
    <xsd:element name="BriefDescription" ma:index="61" nillable="true" ma:displayName="Brief Description" ma:internalName="BriefDescription">
      <xsd:simpleType>
        <xsd:restriction base="dms:Text">
          <xsd:maxLength value="255"/>
        </xsd:restriction>
      </xsd:simpleType>
    </xsd:element>
    <xsd:element name="MediaServiceObjectDetectorVersions" ma:index="62" nillable="true" ma:displayName="MediaServiceObjectDetectorVersions" ma:hidden="true" ma:indexed="true" ma:internalName="MediaServiceObjectDetectorVersions" ma:readOnly="true">
      <xsd:simpleType>
        <xsd:restriction base="dms:Text"/>
      </xsd:simpleType>
    </xsd:element>
    <xsd:element name="MediaServiceSearchProperties" ma:index="63" nillable="true" ma:displayName="MediaServiceSearchProperties" ma:hidden="true" ma:internalName="MediaServiceSearchProperties" ma:readOnly="true">
      <xsd:simpleType>
        <xsd:restriction base="dms:Note"/>
      </xsd:simpleType>
    </xsd:element>
    <xsd:element name="MediaServiceDateTaken" ma:index="64" nillable="true" ma:displayName="MediaServiceDateTaken" ma:hidden="true" ma:indexed="true" ma:internalName="MediaServiceDateTaken" ma:readOnly="true">
      <xsd:simpleType>
        <xsd:restriction base="dms:Text"/>
      </xsd:simpleType>
    </xsd:element>
    <xsd:element name="MediaServiceLocation" ma:index="65"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0B677C-817B-4AE0-917F-ABE4392BA187}">
  <ds:schemaRefs>
    <ds:schemaRef ds:uri="http://schemas.openxmlformats.org/officeDocument/2006/bibliography"/>
  </ds:schemaRefs>
</ds:datastoreItem>
</file>

<file path=customXml/itemProps2.xml><?xml version="1.0" encoding="utf-8"?>
<ds:datastoreItem xmlns:ds="http://schemas.openxmlformats.org/officeDocument/2006/customXml" ds:itemID="{C9AA271F-382F-4A12-8CF7-5F76C817BAD2}">
  <ds:schemaRefs>
    <ds:schemaRef ds:uri="http://schemas.microsoft.com/sharepoint/v3/contenttype/forms"/>
  </ds:schemaRefs>
</ds:datastoreItem>
</file>

<file path=customXml/itemProps3.xml><?xml version="1.0" encoding="utf-8"?>
<ds:datastoreItem xmlns:ds="http://schemas.openxmlformats.org/officeDocument/2006/customXml" ds:itemID="{6DC20C49-1326-4231-BC84-C3BCE05E1032}">
  <ds:schemaRefs>
    <ds:schemaRef ds:uri="http://schemas.microsoft.com/sharepoint/events"/>
  </ds:schemaRefs>
</ds:datastoreItem>
</file>

<file path=customXml/itemProps4.xml><?xml version="1.0" encoding="utf-8"?>
<ds:datastoreItem xmlns:ds="http://schemas.openxmlformats.org/officeDocument/2006/customXml" ds:itemID="{B9A57449-217C-44D5-A82E-E12D311D1554}">
  <ds:schemaRefs>
    <ds:schemaRef ds:uri="cf453169-29d2-47b6-b493-a75019883e5f"/>
    <ds:schemaRef ds:uri="http://purl.org/dc/terms/"/>
    <ds:schemaRef ds:uri="4f9c820c-e7e2-444d-97ee-45f2b3485c1d"/>
    <ds:schemaRef ds:uri="c91a514c-9034-4fa3-897a-8352025b26ed"/>
    <ds:schemaRef ds:uri="http://schemas.microsoft.com/office/2006/metadata/properties"/>
    <ds:schemaRef ds:uri="http://purl.org/dc/dcmitype/"/>
    <ds:schemaRef ds:uri="1d05d202-b420-4560-9c38-b56d725d4a35"/>
    <ds:schemaRef ds:uri="http://www.w3.org/XML/1998/namespace"/>
    <ds:schemaRef ds:uri="http://purl.org/dc/elements/1.1/"/>
    <ds:schemaRef ds:uri="http://schemas.microsoft.com/office/2006/documentManagement/types"/>
    <ds:schemaRef ds:uri="15ffb055-6eb4-45a1-bc20-bf2ac0d420da"/>
    <ds:schemaRef ds:uri="d0b61010-d6f3-4072-b934-7bbb13e97771"/>
    <ds:schemaRef ds:uri="http://schemas.microsoft.com/office/infopath/2007/PartnerControls"/>
    <ds:schemaRef ds:uri="http://schemas.openxmlformats.org/package/2006/metadata/core-properties"/>
    <ds:schemaRef ds:uri="725c79e5-42ce-4aa0-ac78-b6418001f0d2"/>
    <ds:schemaRef ds:uri="184c05c4-c568-455d-94a4-7e009b164348"/>
  </ds:schemaRefs>
</ds:datastoreItem>
</file>

<file path=customXml/itemProps5.xml><?xml version="1.0" encoding="utf-8"?>
<ds:datastoreItem xmlns:ds="http://schemas.openxmlformats.org/officeDocument/2006/customXml" ds:itemID="{22F7E29A-20D8-4C8C-8FD5-704FD325E4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453169-29d2-47b6-b493-a75019883e5f"/>
    <ds:schemaRef ds:uri="4f9c820c-e7e2-444d-97ee-45f2b3485c1d"/>
    <ds:schemaRef ds:uri="15ffb055-6eb4-45a1-bc20-bf2ac0d420da"/>
    <ds:schemaRef ds:uri="725c79e5-42ce-4aa0-ac78-b6418001f0d2"/>
    <ds:schemaRef ds:uri="c91a514c-9034-4fa3-897a-8352025b26ed"/>
    <ds:schemaRef ds:uri="d0b61010-d6f3-4072-b934-7bbb13e97771"/>
    <ds:schemaRef ds:uri="184c05c4-c568-455d-94a4-7e009b164348"/>
    <ds:schemaRef ds:uri="1d05d202-b420-4560-9c38-b56d725d4a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2012 Report Sans Serif Body</Template>
  <TotalTime>74</TotalTime>
  <Pages>4</Pages>
  <Words>769</Words>
  <Characters>4386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Form A Section F, Supply activity</vt:lpstr>
    </vt:vector>
  </TitlesOfParts>
  <Company>Microsoft</Company>
  <LinksUpToDate>false</LinksUpToDate>
  <CharactersWithSpaces>5145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A Section F, Supply activity</dc:title>
  <dc:subject/>
  <dc:creator>Ministry of Health</dc:creator>
  <cp:keywords/>
  <cp:lastModifiedBy>Taylor Jillings</cp:lastModifiedBy>
  <cp:revision>34</cp:revision>
  <cp:lastPrinted>2015-11-18T23:02:00Z</cp:lastPrinted>
  <dcterms:created xsi:type="dcterms:W3CDTF">2024-07-05T15:47:00Z</dcterms:created>
  <dcterms:modified xsi:type="dcterms:W3CDTF">2024-07-21T20:23:00Z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0x01010092BC1A40C10D1E47AEF982DF108D3320</vt:lpwstr>
  </property>
  <property fmtid="{D5CDD505-2E9C-101B-9397-08002B2CF9AE}" pid="3" name="_dlc_DocIdItemGuid">
    <vt:lpwstr>0e4d8b40-4718-4c6a-832f-7c853ff141fd</vt:lpwstr>
  </property>
  <property fmtid="{D5CDD505-2E9C-101B-9397-08002B2CF9AE}" pid="4" name="MediaServiceImageTags">
    <vt:lpwstr/>
  </property>
</Properties>
</file>